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F13BD" w14:textId="77777777" w:rsidR="009A706F" w:rsidRDefault="009A706F" w:rsidP="00D36880">
      <w:pPr>
        <w:jc w:val="center"/>
        <w:rPr>
          <w:rFonts w:ascii="Times New Roman" w:hAnsi="Times New Roman" w:cs="Times New Roman"/>
          <w:sz w:val="24"/>
          <w:szCs w:val="24"/>
        </w:rPr>
      </w:pPr>
    </w:p>
    <w:p w14:paraId="28F3EB90" w14:textId="0A4A12C7" w:rsidR="00D36880" w:rsidRPr="00177CEB" w:rsidRDefault="00D36880" w:rsidP="00D36880">
      <w:pPr>
        <w:jc w:val="center"/>
        <w:rPr>
          <w:rFonts w:ascii="Times New Roman" w:hAnsi="Times New Roman" w:cs="Times New Roman"/>
          <w:sz w:val="24"/>
          <w:szCs w:val="24"/>
        </w:rPr>
      </w:pPr>
      <w:r w:rsidRPr="00177CEB">
        <w:rPr>
          <w:rFonts w:ascii="Times New Roman" w:hAnsi="Times New Roman" w:cs="Times New Roman"/>
          <w:sz w:val="24"/>
          <w:szCs w:val="24"/>
        </w:rPr>
        <w:t>Council of Specialties in Professional Psychology</w:t>
      </w:r>
    </w:p>
    <w:p w14:paraId="30A0BEC4" w14:textId="3347EA4D" w:rsidR="00D36880" w:rsidRPr="00177CEB" w:rsidRDefault="008B2A0A" w:rsidP="00D36880">
      <w:pPr>
        <w:jc w:val="center"/>
        <w:rPr>
          <w:rFonts w:ascii="Times New Roman" w:hAnsi="Times New Roman" w:cs="Times New Roman"/>
          <w:sz w:val="24"/>
          <w:szCs w:val="24"/>
        </w:rPr>
      </w:pPr>
      <w:r>
        <w:rPr>
          <w:rFonts w:ascii="Times New Roman" w:hAnsi="Times New Roman" w:cs="Times New Roman"/>
          <w:sz w:val="24"/>
          <w:szCs w:val="24"/>
        </w:rPr>
        <w:t>Virtual Quarterly</w:t>
      </w:r>
      <w:r w:rsidR="00D36880" w:rsidRPr="00177CEB">
        <w:rPr>
          <w:rFonts w:ascii="Times New Roman" w:hAnsi="Times New Roman" w:cs="Times New Roman"/>
          <w:sz w:val="24"/>
          <w:szCs w:val="24"/>
        </w:rPr>
        <w:t xml:space="preserve"> Meeting Minutes</w:t>
      </w:r>
    </w:p>
    <w:p w14:paraId="21C33BAC" w14:textId="77777777" w:rsidR="00D36880" w:rsidRDefault="00D950A2" w:rsidP="00304D11">
      <w:pPr>
        <w:jc w:val="center"/>
        <w:rPr>
          <w:rFonts w:ascii="Times New Roman" w:hAnsi="Times New Roman" w:cs="Times New Roman"/>
          <w:sz w:val="24"/>
          <w:szCs w:val="24"/>
        </w:rPr>
      </w:pPr>
      <w:r w:rsidRPr="00177CEB">
        <w:rPr>
          <w:rFonts w:ascii="Times New Roman" w:hAnsi="Times New Roman" w:cs="Times New Roman"/>
          <w:sz w:val="24"/>
          <w:szCs w:val="24"/>
        </w:rPr>
        <w:t>February 20, 2021</w:t>
      </w:r>
    </w:p>
    <w:p w14:paraId="59D5007D" w14:textId="77777777" w:rsidR="00C32DF5" w:rsidRPr="00177CEB" w:rsidRDefault="00C922D8" w:rsidP="00304D11">
      <w:pPr>
        <w:jc w:val="center"/>
        <w:rPr>
          <w:rFonts w:ascii="Times New Roman" w:hAnsi="Times New Roman" w:cs="Times New Roman"/>
          <w:sz w:val="24"/>
          <w:szCs w:val="24"/>
        </w:rPr>
      </w:pPr>
      <w:r>
        <w:rPr>
          <w:rFonts w:ascii="Times New Roman" w:hAnsi="Times New Roman" w:cs="Times New Roman"/>
          <w:sz w:val="24"/>
          <w:szCs w:val="24"/>
        </w:rPr>
        <w:t>12 noon – 1:30 pm EST</w:t>
      </w:r>
    </w:p>
    <w:p w14:paraId="5B808E6E" w14:textId="77777777" w:rsidR="00AE0281" w:rsidRPr="00177CEB" w:rsidRDefault="00AE0281" w:rsidP="00D36880">
      <w:pPr>
        <w:rPr>
          <w:rFonts w:ascii="Times New Roman" w:hAnsi="Times New Roman" w:cs="Times New Roman"/>
          <w:sz w:val="24"/>
          <w:szCs w:val="24"/>
        </w:rPr>
      </w:pPr>
    </w:p>
    <w:p w14:paraId="6DE4F5B0" w14:textId="77777777" w:rsidR="00D36880" w:rsidRPr="00177CEB" w:rsidRDefault="00AE0281" w:rsidP="00D36880">
      <w:pPr>
        <w:rPr>
          <w:rFonts w:ascii="Times New Roman" w:hAnsi="Times New Roman" w:cs="Times New Roman"/>
          <w:sz w:val="24"/>
          <w:szCs w:val="24"/>
        </w:rPr>
      </w:pPr>
      <w:r w:rsidRPr="00177CEB">
        <w:rPr>
          <w:rFonts w:ascii="Times New Roman" w:hAnsi="Times New Roman" w:cs="Times New Roman"/>
          <w:sz w:val="24"/>
          <w:szCs w:val="24"/>
        </w:rPr>
        <w:t>Executive Session</w:t>
      </w:r>
    </w:p>
    <w:p w14:paraId="03B25814" w14:textId="77777777" w:rsidR="00AE0281" w:rsidRPr="00177CEB" w:rsidRDefault="00AE0281" w:rsidP="00D36880">
      <w:pPr>
        <w:rPr>
          <w:rFonts w:ascii="Times New Roman" w:hAnsi="Times New Roman" w:cs="Times New Roman"/>
          <w:sz w:val="24"/>
          <w:szCs w:val="24"/>
        </w:rPr>
      </w:pPr>
    </w:p>
    <w:p w14:paraId="6BE9A38C" w14:textId="77777777" w:rsidR="00297DED" w:rsidRDefault="00297DED" w:rsidP="00D36880">
      <w:pPr>
        <w:pStyle w:val="ListParagraph"/>
        <w:numPr>
          <w:ilvl w:val="0"/>
          <w:numId w:val="1"/>
        </w:numPr>
        <w:rPr>
          <w:rFonts w:ascii="Times New Roman" w:hAnsi="Times New Roman" w:cs="Times New Roman"/>
          <w:sz w:val="24"/>
          <w:szCs w:val="24"/>
        </w:rPr>
      </w:pPr>
      <w:r w:rsidRPr="00177CEB">
        <w:rPr>
          <w:rFonts w:ascii="Times New Roman" w:hAnsi="Times New Roman" w:cs="Times New Roman"/>
          <w:sz w:val="24"/>
          <w:szCs w:val="24"/>
        </w:rPr>
        <w:t xml:space="preserve">Karen Farrell recognized the excellent work of Rick </w:t>
      </w:r>
      <w:proofErr w:type="spellStart"/>
      <w:r w:rsidRPr="00177CEB">
        <w:rPr>
          <w:rFonts w:ascii="Times New Roman" w:hAnsi="Times New Roman" w:cs="Times New Roman"/>
          <w:sz w:val="24"/>
          <w:szCs w:val="24"/>
        </w:rPr>
        <w:t>Seime</w:t>
      </w:r>
      <w:proofErr w:type="spellEnd"/>
      <w:r w:rsidRPr="00177CEB">
        <w:rPr>
          <w:rFonts w:ascii="Times New Roman" w:hAnsi="Times New Roman" w:cs="Times New Roman"/>
          <w:sz w:val="24"/>
          <w:szCs w:val="24"/>
        </w:rPr>
        <w:t xml:space="preserve">, David Cox, Scott Sperling, </w:t>
      </w:r>
      <w:r w:rsidR="00A90C2C" w:rsidRPr="00177CEB">
        <w:rPr>
          <w:rFonts w:ascii="Times New Roman" w:hAnsi="Times New Roman" w:cs="Times New Roman"/>
          <w:sz w:val="24"/>
          <w:szCs w:val="24"/>
        </w:rPr>
        <w:t xml:space="preserve">Victor Molinari, Ron </w:t>
      </w:r>
      <w:proofErr w:type="spellStart"/>
      <w:r w:rsidR="00A90C2C" w:rsidRPr="00177CEB">
        <w:rPr>
          <w:rFonts w:ascii="Times New Roman" w:hAnsi="Times New Roman" w:cs="Times New Roman"/>
          <w:sz w:val="24"/>
          <w:szCs w:val="24"/>
        </w:rPr>
        <w:t>Rozensky</w:t>
      </w:r>
      <w:proofErr w:type="spellEnd"/>
      <w:r w:rsidR="00A90C2C" w:rsidRPr="00177CEB">
        <w:rPr>
          <w:rFonts w:ascii="Times New Roman" w:hAnsi="Times New Roman" w:cs="Times New Roman"/>
          <w:sz w:val="24"/>
          <w:szCs w:val="24"/>
        </w:rPr>
        <w:t xml:space="preserve">, </w:t>
      </w:r>
      <w:r w:rsidRPr="00177CEB">
        <w:rPr>
          <w:rFonts w:ascii="Times New Roman" w:hAnsi="Times New Roman" w:cs="Times New Roman"/>
          <w:sz w:val="24"/>
          <w:szCs w:val="24"/>
        </w:rPr>
        <w:t xml:space="preserve">and Toni </w:t>
      </w:r>
      <w:proofErr w:type="spellStart"/>
      <w:r w:rsidR="00A90C2C" w:rsidRPr="00177CEB">
        <w:rPr>
          <w:rFonts w:ascii="Times New Roman" w:hAnsi="Times New Roman" w:cs="Times New Roman"/>
          <w:sz w:val="24"/>
          <w:szCs w:val="24"/>
        </w:rPr>
        <w:t>Minni</w:t>
      </w:r>
      <w:r w:rsidRPr="00177CEB">
        <w:rPr>
          <w:rFonts w:ascii="Times New Roman" w:hAnsi="Times New Roman" w:cs="Times New Roman"/>
          <w:sz w:val="24"/>
          <w:szCs w:val="24"/>
        </w:rPr>
        <w:t>ti</w:t>
      </w:r>
      <w:proofErr w:type="spellEnd"/>
      <w:r w:rsidRPr="00177CEB">
        <w:rPr>
          <w:rFonts w:ascii="Times New Roman" w:hAnsi="Times New Roman" w:cs="Times New Roman"/>
          <w:sz w:val="24"/>
          <w:szCs w:val="24"/>
        </w:rPr>
        <w:t xml:space="preserve"> </w:t>
      </w:r>
      <w:r w:rsidR="00A90C2C" w:rsidRPr="00177CEB">
        <w:rPr>
          <w:rFonts w:ascii="Times New Roman" w:hAnsi="Times New Roman" w:cs="Times New Roman"/>
          <w:sz w:val="24"/>
          <w:szCs w:val="24"/>
        </w:rPr>
        <w:t>on the</w:t>
      </w:r>
      <w:r w:rsidR="00C922D8">
        <w:rPr>
          <w:rFonts w:ascii="Times New Roman" w:hAnsi="Times New Roman" w:cs="Times New Roman"/>
          <w:sz w:val="24"/>
          <w:szCs w:val="24"/>
        </w:rPr>
        <w:t xml:space="preserve"> original and newly repopulated</w:t>
      </w:r>
      <w:r w:rsidR="00A90C2C" w:rsidRPr="00177CEB">
        <w:rPr>
          <w:rFonts w:ascii="Times New Roman" w:hAnsi="Times New Roman" w:cs="Times New Roman"/>
          <w:sz w:val="24"/>
          <w:szCs w:val="24"/>
        </w:rPr>
        <w:t xml:space="preserve"> </w:t>
      </w:r>
      <w:proofErr w:type="spellStart"/>
      <w:r w:rsidR="00D76B41">
        <w:rPr>
          <w:rFonts w:ascii="Times New Roman" w:hAnsi="Times New Roman" w:cs="Times New Roman"/>
          <w:sz w:val="24"/>
          <w:szCs w:val="24"/>
        </w:rPr>
        <w:t>Interorganizational</w:t>
      </w:r>
      <w:proofErr w:type="spellEnd"/>
      <w:r w:rsidR="00D76B41">
        <w:rPr>
          <w:rFonts w:ascii="Times New Roman" w:hAnsi="Times New Roman" w:cs="Times New Roman"/>
          <w:sz w:val="24"/>
          <w:szCs w:val="24"/>
        </w:rPr>
        <w:t xml:space="preserve"> </w:t>
      </w:r>
      <w:r w:rsidR="00A90C2C" w:rsidRPr="00177CEB">
        <w:rPr>
          <w:rFonts w:ascii="Times New Roman" w:hAnsi="Times New Roman" w:cs="Times New Roman"/>
          <w:sz w:val="24"/>
          <w:szCs w:val="24"/>
        </w:rPr>
        <w:t>Summit 4.0 Outreach and Communication Task Force.</w:t>
      </w:r>
      <w:r w:rsidR="00C922D8">
        <w:rPr>
          <w:rFonts w:ascii="Times New Roman" w:hAnsi="Times New Roman" w:cs="Times New Roman"/>
          <w:sz w:val="24"/>
          <w:szCs w:val="24"/>
        </w:rPr>
        <w:t xml:space="preserve"> Karen is also on this Task Force. The content of today’s meeting is the culmination of that work to this point.</w:t>
      </w:r>
    </w:p>
    <w:p w14:paraId="7D34191B" w14:textId="77777777" w:rsidR="00D76B41" w:rsidRPr="00177CEB" w:rsidRDefault="00D76B41" w:rsidP="00D76B41">
      <w:pPr>
        <w:pStyle w:val="ListParagraph"/>
        <w:ind w:left="1080"/>
        <w:rPr>
          <w:rFonts w:ascii="Times New Roman" w:hAnsi="Times New Roman" w:cs="Times New Roman"/>
          <w:sz w:val="24"/>
          <w:szCs w:val="24"/>
        </w:rPr>
      </w:pPr>
    </w:p>
    <w:p w14:paraId="52B42CB3" w14:textId="77777777" w:rsidR="00D36880" w:rsidRPr="00177CEB" w:rsidRDefault="00D36880" w:rsidP="00D36880">
      <w:pPr>
        <w:pStyle w:val="ListParagraph"/>
        <w:numPr>
          <w:ilvl w:val="0"/>
          <w:numId w:val="1"/>
        </w:numPr>
        <w:rPr>
          <w:rFonts w:ascii="Times New Roman" w:hAnsi="Times New Roman" w:cs="Times New Roman"/>
          <w:sz w:val="24"/>
          <w:szCs w:val="24"/>
        </w:rPr>
      </w:pPr>
      <w:r w:rsidRPr="00177CEB">
        <w:rPr>
          <w:rFonts w:ascii="Times New Roman" w:hAnsi="Times New Roman" w:cs="Times New Roman"/>
          <w:sz w:val="24"/>
          <w:szCs w:val="24"/>
        </w:rPr>
        <w:t xml:space="preserve">Julia Phillips, Secretary, completed the roll call. </w:t>
      </w:r>
    </w:p>
    <w:p w14:paraId="6523ADA9" w14:textId="77777777" w:rsidR="00E648A9" w:rsidRPr="00177CEB" w:rsidRDefault="00D36880" w:rsidP="00E648A9">
      <w:pPr>
        <w:pStyle w:val="ListParagraph"/>
        <w:numPr>
          <w:ilvl w:val="1"/>
          <w:numId w:val="1"/>
        </w:numPr>
        <w:rPr>
          <w:rFonts w:ascii="Times New Roman" w:hAnsi="Times New Roman" w:cs="Times New Roman"/>
          <w:sz w:val="24"/>
          <w:szCs w:val="24"/>
        </w:rPr>
      </w:pPr>
      <w:r w:rsidRPr="00177CEB">
        <w:rPr>
          <w:rFonts w:ascii="Times New Roman" w:eastAsia="Times New Roman" w:hAnsi="Times New Roman" w:cs="Times New Roman"/>
          <w:sz w:val="24"/>
          <w:szCs w:val="24"/>
        </w:rPr>
        <w:t xml:space="preserve">Present: Karen Farrell, President/Clinical Psychology; </w:t>
      </w:r>
      <w:r w:rsidR="00A90C2C" w:rsidRPr="00177CEB">
        <w:rPr>
          <w:rFonts w:ascii="Times New Roman" w:eastAsia="Times New Roman" w:hAnsi="Times New Roman" w:cs="Times New Roman"/>
          <w:sz w:val="24"/>
          <w:szCs w:val="24"/>
        </w:rPr>
        <w:t xml:space="preserve">Robin C. </w:t>
      </w:r>
      <w:proofErr w:type="spellStart"/>
      <w:r w:rsidR="00A90C2C" w:rsidRPr="00177CEB">
        <w:rPr>
          <w:rFonts w:ascii="Times New Roman" w:eastAsia="Times New Roman" w:hAnsi="Times New Roman" w:cs="Times New Roman"/>
          <w:sz w:val="24"/>
          <w:szCs w:val="24"/>
        </w:rPr>
        <w:t>Hilsabeck</w:t>
      </w:r>
      <w:proofErr w:type="spellEnd"/>
      <w:r w:rsidR="00A90C2C" w:rsidRPr="00177CEB">
        <w:rPr>
          <w:rFonts w:ascii="Times New Roman" w:eastAsia="Times New Roman" w:hAnsi="Times New Roman" w:cs="Times New Roman"/>
          <w:sz w:val="24"/>
          <w:szCs w:val="24"/>
        </w:rPr>
        <w:t xml:space="preserve">, President-Elect/Clinical Neuropsychology; </w:t>
      </w:r>
      <w:r w:rsidRPr="00177CEB">
        <w:rPr>
          <w:rFonts w:ascii="Times New Roman" w:eastAsia="Times New Roman" w:hAnsi="Times New Roman" w:cs="Times New Roman"/>
          <w:sz w:val="24"/>
          <w:szCs w:val="24"/>
        </w:rPr>
        <w:t xml:space="preserve">Richard J. </w:t>
      </w:r>
      <w:proofErr w:type="spellStart"/>
      <w:r w:rsidRPr="00177CEB">
        <w:rPr>
          <w:rFonts w:ascii="Times New Roman" w:eastAsia="Times New Roman" w:hAnsi="Times New Roman" w:cs="Times New Roman"/>
          <w:sz w:val="24"/>
          <w:szCs w:val="24"/>
        </w:rPr>
        <w:t>Seime</w:t>
      </w:r>
      <w:proofErr w:type="spellEnd"/>
      <w:r w:rsidRPr="00177CEB">
        <w:rPr>
          <w:rFonts w:ascii="Times New Roman" w:eastAsia="Times New Roman" w:hAnsi="Times New Roman" w:cs="Times New Roman"/>
          <w:sz w:val="24"/>
          <w:szCs w:val="24"/>
        </w:rPr>
        <w:t>, Past Presid</w:t>
      </w:r>
      <w:r w:rsidR="00B91FAD" w:rsidRPr="00177CEB">
        <w:rPr>
          <w:rFonts w:ascii="Times New Roman" w:eastAsia="Times New Roman" w:hAnsi="Times New Roman" w:cs="Times New Roman"/>
          <w:sz w:val="24"/>
          <w:szCs w:val="24"/>
        </w:rPr>
        <w:t>ent; Victor Molinari, Treasurer</w:t>
      </w:r>
      <w:r w:rsidRPr="00177CEB">
        <w:rPr>
          <w:rFonts w:ascii="Times New Roman" w:eastAsia="Times New Roman" w:hAnsi="Times New Roman" w:cs="Times New Roman"/>
          <w:sz w:val="24"/>
          <w:szCs w:val="24"/>
        </w:rPr>
        <w:t xml:space="preserve">; Julia Phillips, Secretary/Counseling Psychology; </w:t>
      </w:r>
      <w:r w:rsidR="00A90C2C" w:rsidRPr="00177CEB">
        <w:rPr>
          <w:rFonts w:ascii="Times New Roman" w:eastAsia="Times New Roman" w:hAnsi="Times New Roman" w:cs="Times New Roman"/>
          <w:sz w:val="24"/>
          <w:szCs w:val="24"/>
        </w:rPr>
        <w:t xml:space="preserve">Linda Carter </w:t>
      </w:r>
      <w:proofErr w:type="spellStart"/>
      <w:r w:rsidR="00A90C2C" w:rsidRPr="00177CEB">
        <w:rPr>
          <w:rFonts w:ascii="Times New Roman" w:eastAsia="Times New Roman" w:hAnsi="Times New Roman" w:cs="Times New Roman"/>
          <w:sz w:val="24"/>
          <w:szCs w:val="24"/>
        </w:rPr>
        <w:t>Sobell</w:t>
      </w:r>
      <w:proofErr w:type="spellEnd"/>
      <w:r w:rsidR="00A90C2C" w:rsidRPr="00177CEB">
        <w:rPr>
          <w:rFonts w:ascii="Times New Roman" w:eastAsia="Times New Roman" w:hAnsi="Times New Roman" w:cs="Times New Roman"/>
          <w:sz w:val="24"/>
          <w:szCs w:val="24"/>
        </w:rPr>
        <w:t xml:space="preserve">, Behavioral and Cognitive Psychology; </w:t>
      </w:r>
      <w:r w:rsidRPr="00177CEB">
        <w:rPr>
          <w:rFonts w:ascii="Times New Roman" w:eastAsia="Times New Roman" w:hAnsi="Times New Roman" w:cs="Times New Roman"/>
          <w:sz w:val="24"/>
          <w:szCs w:val="24"/>
        </w:rPr>
        <w:t xml:space="preserve">Michael Roberts, Clinical Child Psychology; Lloyd Berg, Clinical Health Psychology; </w:t>
      </w:r>
      <w:r w:rsidR="00B91FAD" w:rsidRPr="00177CEB">
        <w:rPr>
          <w:rFonts w:ascii="Times New Roman" w:eastAsia="Times New Roman" w:hAnsi="Times New Roman" w:cs="Times New Roman"/>
          <w:sz w:val="24"/>
          <w:szCs w:val="24"/>
        </w:rPr>
        <w:t xml:space="preserve">Michelle </w:t>
      </w:r>
      <w:proofErr w:type="spellStart"/>
      <w:r w:rsidR="00B91FAD" w:rsidRPr="00177CEB">
        <w:rPr>
          <w:rFonts w:ascii="Times New Roman" w:eastAsia="Times New Roman" w:hAnsi="Times New Roman" w:cs="Times New Roman"/>
          <w:sz w:val="24"/>
          <w:szCs w:val="24"/>
        </w:rPr>
        <w:t>M</w:t>
      </w:r>
      <w:r w:rsidR="00CA2FB2" w:rsidRPr="00177CEB">
        <w:rPr>
          <w:rFonts w:ascii="Times New Roman" w:eastAsia="Times New Roman" w:hAnsi="Times New Roman" w:cs="Times New Roman"/>
          <w:sz w:val="24"/>
          <w:szCs w:val="24"/>
        </w:rPr>
        <w:t>l</w:t>
      </w:r>
      <w:r w:rsidR="00B91FAD" w:rsidRPr="00177CEB">
        <w:rPr>
          <w:rFonts w:ascii="Times New Roman" w:eastAsia="Times New Roman" w:hAnsi="Times New Roman" w:cs="Times New Roman"/>
          <w:sz w:val="24"/>
          <w:szCs w:val="24"/>
        </w:rPr>
        <w:t>inac</w:t>
      </w:r>
      <w:proofErr w:type="spellEnd"/>
      <w:r w:rsidR="00B91FAD" w:rsidRPr="00177CEB">
        <w:rPr>
          <w:rFonts w:ascii="Times New Roman" w:eastAsia="Times New Roman" w:hAnsi="Times New Roman" w:cs="Times New Roman"/>
          <w:sz w:val="24"/>
          <w:szCs w:val="24"/>
        </w:rPr>
        <w:t xml:space="preserve">, </w:t>
      </w:r>
      <w:proofErr w:type="spellStart"/>
      <w:r w:rsidR="00B91FAD" w:rsidRPr="00177CEB">
        <w:rPr>
          <w:rFonts w:ascii="Times New Roman" w:eastAsia="Times New Roman" w:hAnsi="Times New Roman" w:cs="Times New Roman"/>
          <w:sz w:val="24"/>
          <w:szCs w:val="24"/>
        </w:rPr>
        <w:t>Geropsychology</w:t>
      </w:r>
      <w:proofErr w:type="spellEnd"/>
      <w:r w:rsidR="00B91FAD" w:rsidRPr="00177CEB">
        <w:rPr>
          <w:rFonts w:ascii="Times New Roman" w:eastAsia="Times New Roman" w:hAnsi="Times New Roman" w:cs="Times New Roman"/>
          <w:sz w:val="24"/>
          <w:szCs w:val="24"/>
        </w:rPr>
        <w:t>;</w:t>
      </w:r>
      <w:r w:rsidR="00211C3B" w:rsidRPr="00177CEB">
        <w:rPr>
          <w:rFonts w:ascii="Times New Roman" w:eastAsia="Times New Roman" w:hAnsi="Times New Roman" w:cs="Times New Roman"/>
          <w:sz w:val="24"/>
          <w:szCs w:val="24"/>
        </w:rPr>
        <w:t xml:space="preserve"> John M. Watkins, Psychoanalysis; </w:t>
      </w:r>
      <w:r w:rsidRPr="00177CEB">
        <w:rPr>
          <w:rFonts w:ascii="Times New Roman" w:eastAsia="Times New Roman" w:hAnsi="Times New Roman" w:cs="Times New Roman"/>
          <w:sz w:val="24"/>
          <w:szCs w:val="24"/>
        </w:rPr>
        <w:t xml:space="preserve">Michele J. </w:t>
      </w:r>
      <w:proofErr w:type="spellStart"/>
      <w:r w:rsidRPr="00177CEB">
        <w:rPr>
          <w:rFonts w:ascii="Times New Roman" w:eastAsia="Times New Roman" w:hAnsi="Times New Roman" w:cs="Times New Roman"/>
          <w:sz w:val="24"/>
          <w:szCs w:val="24"/>
        </w:rPr>
        <w:t>Rusin</w:t>
      </w:r>
      <w:proofErr w:type="spellEnd"/>
      <w:r w:rsidRPr="00177CEB">
        <w:rPr>
          <w:rFonts w:ascii="Times New Roman" w:eastAsia="Times New Roman" w:hAnsi="Times New Roman" w:cs="Times New Roman"/>
          <w:sz w:val="24"/>
          <w:szCs w:val="24"/>
        </w:rPr>
        <w:t xml:space="preserve">, Rehabilitation Psychology; Carlen </w:t>
      </w:r>
      <w:proofErr w:type="spellStart"/>
      <w:r w:rsidRPr="00177CEB">
        <w:rPr>
          <w:rFonts w:ascii="Times New Roman" w:eastAsia="Times New Roman" w:hAnsi="Times New Roman" w:cs="Times New Roman"/>
          <w:sz w:val="24"/>
          <w:szCs w:val="24"/>
        </w:rPr>
        <w:t>Henington</w:t>
      </w:r>
      <w:proofErr w:type="spellEnd"/>
      <w:r w:rsidRPr="00177CEB">
        <w:rPr>
          <w:rFonts w:ascii="Times New Roman" w:eastAsia="Times New Roman" w:hAnsi="Times New Roman" w:cs="Times New Roman"/>
          <w:sz w:val="24"/>
          <w:szCs w:val="24"/>
        </w:rPr>
        <w:t xml:space="preserve">, School Psychology; Shirley M. Glynn, Serious Mental Illness Psychology; </w:t>
      </w:r>
      <w:r w:rsidR="00211C3B" w:rsidRPr="00177CEB">
        <w:rPr>
          <w:rFonts w:ascii="Times New Roman" w:eastAsia="Times New Roman" w:hAnsi="Times New Roman" w:cs="Times New Roman"/>
          <w:sz w:val="24"/>
          <w:szCs w:val="24"/>
        </w:rPr>
        <w:t>Don Townsend, Sleep Psychology.</w:t>
      </w:r>
      <w:r w:rsidR="00917815" w:rsidRPr="00177CEB">
        <w:rPr>
          <w:rFonts w:ascii="Times New Roman" w:eastAsia="Times New Roman" w:hAnsi="Times New Roman" w:cs="Times New Roman"/>
          <w:sz w:val="24"/>
          <w:szCs w:val="24"/>
        </w:rPr>
        <w:t xml:space="preserve"> </w:t>
      </w:r>
      <w:r w:rsidR="00A90C2C" w:rsidRPr="00177CEB">
        <w:rPr>
          <w:rFonts w:ascii="Times New Roman" w:eastAsia="Times New Roman" w:hAnsi="Times New Roman" w:cs="Times New Roman"/>
          <w:sz w:val="24"/>
          <w:szCs w:val="24"/>
        </w:rPr>
        <w:t xml:space="preserve">Sally Barlow, Group &amp; Group Psychotherapy; </w:t>
      </w:r>
      <w:r w:rsidR="00917815" w:rsidRPr="00177CEB">
        <w:rPr>
          <w:rFonts w:ascii="Times New Roman" w:eastAsia="Times New Roman" w:hAnsi="Times New Roman" w:cs="Times New Roman"/>
          <w:sz w:val="24"/>
          <w:szCs w:val="24"/>
        </w:rPr>
        <w:t xml:space="preserve">Toni </w:t>
      </w:r>
      <w:proofErr w:type="spellStart"/>
      <w:r w:rsidR="00917815" w:rsidRPr="00177CEB">
        <w:rPr>
          <w:rFonts w:ascii="Times New Roman" w:eastAsia="Times New Roman" w:hAnsi="Times New Roman" w:cs="Times New Roman"/>
          <w:sz w:val="24"/>
          <w:szCs w:val="24"/>
        </w:rPr>
        <w:t>Minniti</w:t>
      </w:r>
      <w:proofErr w:type="spellEnd"/>
      <w:r w:rsidR="00917815" w:rsidRPr="00177CEB">
        <w:rPr>
          <w:rFonts w:ascii="Times New Roman" w:eastAsia="Times New Roman" w:hAnsi="Times New Roman" w:cs="Times New Roman"/>
          <w:sz w:val="24"/>
          <w:szCs w:val="24"/>
        </w:rPr>
        <w:t>, APA Education Directorate.</w:t>
      </w:r>
      <w:r w:rsidR="00A90C2C" w:rsidRPr="00177CEB">
        <w:rPr>
          <w:rFonts w:ascii="Times New Roman" w:eastAsia="Times New Roman" w:hAnsi="Times New Roman" w:cs="Times New Roman"/>
          <w:sz w:val="24"/>
          <w:szCs w:val="24"/>
        </w:rPr>
        <w:t xml:space="preserve"> Derek Phillips, guest Clinical Psychopharmacology.</w:t>
      </w:r>
    </w:p>
    <w:p w14:paraId="720B4BC1" w14:textId="0A267752" w:rsidR="009A706F" w:rsidRPr="00177CEB" w:rsidRDefault="00E648A9" w:rsidP="00E648A9">
      <w:pPr>
        <w:pStyle w:val="ListParagraph"/>
        <w:numPr>
          <w:ilvl w:val="1"/>
          <w:numId w:val="1"/>
        </w:numPr>
        <w:rPr>
          <w:rFonts w:ascii="Times New Roman" w:hAnsi="Times New Roman" w:cs="Times New Roman"/>
          <w:sz w:val="24"/>
          <w:szCs w:val="24"/>
        </w:rPr>
      </w:pPr>
      <w:r w:rsidRPr="00177CEB">
        <w:rPr>
          <w:rFonts w:ascii="Times New Roman" w:eastAsia="Times New Roman" w:hAnsi="Times New Roman" w:cs="Times New Roman"/>
          <w:sz w:val="24"/>
          <w:szCs w:val="24"/>
        </w:rPr>
        <w:t xml:space="preserve">Absent: Caroline S. </w:t>
      </w:r>
      <w:proofErr w:type="spellStart"/>
      <w:r w:rsidRPr="00177CEB">
        <w:rPr>
          <w:rFonts w:ascii="Times New Roman" w:eastAsia="Times New Roman" w:hAnsi="Times New Roman" w:cs="Times New Roman"/>
          <w:sz w:val="24"/>
          <w:szCs w:val="24"/>
        </w:rPr>
        <w:t>Clauss</w:t>
      </w:r>
      <w:proofErr w:type="spellEnd"/>
      <w:r w:rsidRPr="00177CEB">
        <w:rPr>
          <w:rFonts w:ascii="Times New Roman" w:eastAsia="Times New Roman" w:hAnsi="Times New Roman" w:cs="Times New Roman"/>
          <w:sz w:val="24"/>
          <w:szCs w:val="24"/>
        </w:rPr>
        <w:t>-Ehlers, Couple and Family Psychology</w:t>
      </w:r>
      <w:r w:rsidR="00CA2FB2" w:rsidRPr="00177CEB">
        <w:rPr>
          <w:rFonts w:ascii="Times New Roman" w:eastAsia="Times New Roman" w:hAnsi="Times New Roman" w:cs="Times New Roman"/>
          <w:sz w:val="24"/>
          <w:szCs w:val="24"/>
        </w:rPr>
        <w:t xml:space="preserve">; </w:t>
      </w:r>
      <w:r w:rsidR="00177CEB" w:rsidRPr="00177CEB">
        <w:rPr>
          <w:rFonts w:ascii="Times New Roman" w:eastAsia="Times New Roman" w:hAnsi="Times New Roman" w:cs="Times New Roman"/>
          <w:sz w:val="24"/>
          <w:szCs w:val="24"/>
        </w:rPr>
        <w:t xml:space="preserve">Lori Hauser, Forensic Psychology; </w:t>
      </w:r>
      <w:r w:rsidR="00CA2FB2" w:rsidRPr="00177CEB">
        <w:rPr>
          <w:rFonts w:ascii="Times New Roman" w:eastAsia="Times New Roman" w:hAnsi="Times New Roman" w:cs="Times New Roman"/>
          <w:sz w:val="24"/>
          <w:szCs w:val="24"/>
        </w:rPr>
        <w:t>Jennifer C. Kelly, Police &amp; Public Safety Psychology.</w:t>
      </w:r>
    </w:p>
    <w:p w14:paraId="77BC822E" w14:textId="77777777" w:rsidR="00863479" w:rsidRPr="00177CEB" w:rsidRDefault="00863479" w:rsidP="00863479">
      <w:pPr>
        <w:pStyle w:val="ListParagraph"/>
        <w:ind w:left="1440"/>
        <w:rPr>
          <w:rFonts w:ascii="Times New Roman" w:hAnsi="Times New Roman" w:cs="Times New Roman"/>
          <w:sz w:val="24"/>
          <w:szCs w:val="24"/>
        </w:rPr>
      </w:pPr>
    </w:p>
    <w:p w14:paraId="15DB04EB" w14:textId="77777777" w:rsidR="00863479" w:rsidRPr="00D76B41" w:rsidRDefault="00863479" w:rsidP="00B91FAD">
      <w:pPr>
        <w:pStyle w:val="ListParagraph"/>
        <w:numPr>
          <w:ilvl w:val="0"/>
          <w:numId w:val="1"/>
        </w:numPr>
        <w:shd w:val="clear" w:color="auto" w:fill="FFFFFF"/>
        <w:textAlignment w:val="baseline"/>
        <w:rPr>
          <w:rFonts w:ascii="Times New Roman" w:eastAsia="Times New Roman" w:hAnsi="Times New Roman" w:cs="Times New Roman"/>
          <w:color w:val="323130"/>
          <w:sz w:val="24"/>
          <w:szCs w:val="24"/>
        </w:rPr>
      </w:pPr>
      <w:proofErr w:type="spellStart"/>
      <w:r w:rsidRPr="00177CEB">
        <w:rPr>
          <w:rFonts w:ascii="Times New Roman" w:eastAsia="Times New Roman" w:hAnsi="Times New Roman" w:cs="Times New Roman"/>
          <w:color w:val="000000"/>
          <w:sz w:val="24"/>
          <w:szCs w:val="24"/>
          <w:bdr w:val="none" w:sz="0" w:space="0" w:color="auto" w:frame="1"/>
        </w:rPr>
        <w:t>CoS</w:t>
      </w:r>
      <w:proofErr w:type="spellEnd"/>
      <w:r w:rsidRPr="00177CEB">
        <w:rPr>
          <w:rFonts w:ascii="Times New Roman" w:eastAsia="Times New Roman" w:hAnsi="Times New Roman" w:cs="Times New Roman"/>
          <w:color w:val="000000"/>
          <w:sz w:val="24"/>
          <w:szCs w:val="24"/>
          <w:bdr w:val="none" w:sz="0" w:space="0" w:color="auto" w:frame="1"/>
        </w:rPr>
        <w:t xml:space="preserve"> </w:t>
      </w:r>
      <w:r w:rsidR="00C922D8">
        <w:rPr>
          <w:rFonts w:ascii="Times New Roman" w:eastAsia="Times New Roman" w:hAnsi="Times New Roman" w:cs="Times New Roman"/>
          <w:color w:val="000000"/>
          <w:sz w:val="24"/>
          <w:szCs w:val="24"/>
          <w:bdr w:val="none" w:sz="0" w:space="0" w:color="auto" w:frame="1"/>
        </w:rPr>
        <w:t xml:space="preserve">voted by general consent </w:t>
      </w:r>
      <w:r w:rsidRPr="00177CEB">
        <w:rPr>
          <w:rFonts w:ascii="Times New Roman" w:eastAsia="Times New Roman" w:hAnsi="Times New Roman" w:cs="Times New Roman"/>
          <w:color w:val="000000"/>
          <w:sz w:val="24"/>
          <w:szCs w:val="24"/>
          <w:bdr w:val="none" w:sz="0" w:space="0" w:color="auto" w:frame="1"/>
        </w:rPr>
        <w:t>to accept the Agenda.</w:t>
      </w:r>
    </w:p>
    <w:p w14:paraId="0E58558F" w14:textId="77777777" w:rsidR="00D76B41" w:rsidRPr="00177CEB" w:rsidRDefault="00D76B41" w:rsidP="00D76B41">
      <w:pPr>
        <w:pStyle w:val="ListParagraph"/>
        <w:shd w:val="clear" w:color="auto" w:fill="FFFFFF"/>
        <w:ind w:left="1080"/>
        <w:textAlignment w:val="baseline"/>
        <w:rPr>
          <w:rFonts w:ascii="Times New Roman" w:eastAsia="Times New Roman" w:hAnsi="Times New Roman" w:cs="Times New Roman"/>
          <w:color w:val="323130"/>
          <w:sz w:val="24"/>
          <w:szCs w:val="24"/>
        </w:rPr>
      </w:pPr>
    </w:p>
    <w:p w14:paraId="6DD70C8A" w14:textId="77777777" w:rsidR="00B91FAD" w:rsidRPr="00177CEB" w:rsidRDefault="00B91FAD" w:rsidP="00B91FAD">
      <w:pPr>
        <w:pStyle w:val="ListParagraph"/>
        <w:numPr>
          <w:ilvl w:val="0"/>
          <w:numId w:val="1"/>
        </w:numPr>
        <w:shd w:val="clear" w:color="auto" w:fill="FFFFFF"/>
        <w:textAlignment w:val="baseline"/>
        <w:rPr>
          <w:rFonts w:ascii="Times New Roman" w:eastAsia="Times New Roman" w:hAnsi="Times New Roman" w:cs="Times New Roman"/>
          <w:color w:val="323130"/>
          <w:sz w:val="24"/>
          <w:szCs w:val="24"/>
        </w:rPr>
      </w:pPr>
      <w:proofErr w:type="spellStart"/>
      <w:r w:rsidRPr="00177CEB">
        <w:rPr>
          <w:rFonts w:ascii="Times New Roman" w:eastAsia="Times New Roman" w:hAnsi="Times New Roman" w:cs="Times New Roman"/>
          <w:color w:val="000000"/>
          <w:sz w:val="24"/>
          <w:szCs w:val="24"/>
          <w:bdr w:val="none" w:sz="0" w:space="0" w:color="auto" w:frame="1"/>
        </w:rPr>
        <w:t>Co</w:t>
      </w:r>
      <w:r w:rsidR="00863479" w:rsidRPr="00177CEB">
        <w:rPr>
          <w:rFonts w:ascii="Times New Roman" w:eastAsia="Times New Roman" w:hAnsi="Times New Roman" w:cs="Times New Roman"/>
          <w:color w:val="000000"/>
          <w:sz w:val="24"/>
          <w:szCs w:val="24"/>
          <w:bdr w:val="none" w:sz="0" w:space="0" w:color="auto" w:frame="1"/>
        </w:rPr>
        <w:t>S</w:t>
      </w:r>
      <w:proofErr w:type="spellEnd"/>
      <w:r w:rsidR="00863479" w:rsidRPr="00177CEB">
        <w:rPr>
          <w:rFonts w:ascii="Times New Roman" w:eastAsia="Times New Roman" w:hAnsi="Times New Roman" w:cs="Times New Roman"/>
          <w:color w:val="000000"/>
          <w:sz w:val="24"/>
          <w:szCs w:val="24"/>
          <w:bdr w:val="none" w:sz="0" w:space="0" w:color="auto" w:frame="1"/>
        </w:rPr>
        <w:t xml:space="preserve"> voted by general consent to approve the </w:t>
      </w:r>
      <w:r w:rsidR="00C922D8">
        <w:rPr>
          <w:rFonts w:ascii="Times New Roman" w:eastAsia="Times New Roman" w:hAnsi="Times New Roman" w:cs="Times New Roman"/>
          <w:color w:val="000000"/>
          <w:sz w:val="24"/>
          <w:szCs w:val="24"/>
          <w:bdr w:val="none" w:sz="0" w:space="0" w:color="auto" w:frame="1"/>
        </w:rPr>
        <w:t>11-4-21 m</w:t>
      </w:r>
      <w:r w:rsidR="00863479" w:rsidRPr="00177CEB">
        <w:rPr>
          <w:rFonts w:ascii="Times New Roman" w:eastAsia="Times New Roman" w:hAnsi="Times New Roman" w:cs="Times New Roman"/>
          <w:color w:val="000000"/>
          <w:sz w:val="24"/>
          <w:szCs w:val="24"/>
          <w:bdr w:val="none" w:sz="0" w:space="0" w:color="auto" w:frame="1"/>
        </w:rPr>
        <w:t>inutes. </w:t>
      </w:r>
    </w:p>
    <w:p w14:paraId="6E08EFCF" w14:textId="77777777" w:rsidR="00D76B41" w:rsidRDefault="00D76B41" w:rsidP="00D76B41">
      <w:pPr>
        <w:pStyle w:val="ListParagraph"/>
        <w:shd w:val="clear" w:color="auto" w:fill="FFFFFF"/>
        <w:ind w:left="1080"/>
        <w:textAlignment w:val="baseline"/>
        <w:rPr>
          <w:rFonts w:ascii="Times New Roman" w:eastAsia="Times New Roman" w:hAnsi="Times New Roman" w:cs="Times New Roman"/>
          <w:color w:val="323130"/>
          <w:sz w:val="24"/>
          <w:szCs w:val="24"/>
        </w:rPr>
      </w:pPr>
    </w:p>
    <w:p w14:paraId="67E4C4C5" w14:textId="77777777" w:rsidR="00863479" w:rsidRDefault="00863479" w:rsidP="00B91FAD">
      <w:pPr>
        <w:pStyle w:val="ListParagraph"/>
        <w:numPr>
          <w:ilvl w:val="0"/>
          <w:numId w:val="1"/>
        </w:numPr>
        <w:shd w:val="clear" w:color="auto" w:fill="FFFFFF"/>
        <w:textAlignment w:val="baseline"/>
        <w:rPr>
          <w:rFonts w:ascii="Times New Roman" w:eastAsia="Times New Roman" w:hAnsi="Times New Roman" w:cs="Times New Roman"/>
          <w:color w:val="323130"/>
          <w:sz w:val="24"/>
          <w:szCs w:val="24"/>
        </w:rPr>
      </w:pPr>
      <w:r w:rsidRPr="00177CEB">
        <w:rPr>
          <w:rFonts w:ascii="Times New Roman" w:eastAsia="Times New Roman" w:hAnsi="Times New Roman" w:cs="Times New Roman"/>
          <w:color w:val="323130"/>
          <w:sz w:val="24"/>
          <w:szCs w:val="24"/>
        </w:rPr>
        <w:t xml:space="preserve">Discussed giving a one-time $2000 stipend to Ron </w:t>
      </w:r>
      <w:proofErr w:type="spellStart"/>
      <w:r w:rsidRPr="00177CEB">
        <w:rPr>
          <w:rFonts w:ascii="Times New Roman" w:eastAsia="Times New Roman" w:hAnsi="Times New Roman" w:cs="Times New Roman"/>
          <w:color w:val="323130"/>
          <w:sz w:val="24"/>
          <w:szCs w:val="24"/>
        </w:rPr>
        <w:t>Rozensky</w:t>
      </w:r>
      <w:proofErr w:type="spellEnd"/>
      <w:r w:rsidRPr="00177CEB">
        <w:rPr>
          <w:rFonts w:ascii="Times New Roman" w:eastAsia="Times New Roman" w:hAnsi="Times New Roman" w:cs="Times New Roman"/>
          <w:color w:val="323130"/>
          <w:sz w:val="24"/>
          <w:szCs w:val="24"/>
        </w:rPr>
        <w:t xml:space="preserve"> for the invaluable work that he has been doing on the Taxonomy for </w:t>
      </w:r>
      <w:proofErr w:type="spellStart"/>
      <w:r w:rsidRPr="00177CEB">
        <w:rPr>
          <w:rFonts w:ascii="Times New Roman" w:eastAsia="Times New Roman" w:hAnsi="Times New Roman" w:cs="Times New Roman"/>
          <w:color w:val="323130"/>
          <w:sz w:val="24"/>
          <w:szCs w:val="24"/>
        </w:rPr>
        <w:t>CoS.</w:t>
      </w:r>
      <w:proofErr w:type="spellEnd"/>
      <w:r w:rsidRPr="00177CEB">
        <w:rPr>
          <w:rFonts w:ascii="Times New Roman" w:eastAsia="Times New Roman" w:hAnsi="Times New Roman" w:cs="Times New Roman"/>
          <w:color w:val="323130"/>
          <w:sz w:val="24"/>
          <w:szCs w:val="24"/>
        </w:rPr>
        <w:t xml:space="preserve"> </w:t>
      </w:r>
      <w:proofErr w:type="spellStart"/>
      <w:r w:rsidRPr="00177CEB">
        <w:rPr>
          <w:rFonts w:ascii="Times New Roman" w:eastAsia="Times New Roman" w:hAnsi="Times New Roman" w:cs="Times New Roman"/>
          <w:color w:val="323130"/>
          <w:sz w:val="24"/>
          <w:szCs w:val="24"/>
        </w:rPr>
        <w:t>CoS</w:t>
      </w:r>
      <w:proofErr w:type="spellEnd"/>
      <w:r w:rsidRPr="00177CEB">
        <w:rPr>
          <w:rFonts w:ascii="Times New Roman" w:eastAsia="Times New Roman" w:hAnsi="Times New Roman" w:cs="Times New Roman"/>
          <w:color w:val="323130"/>
          <w:sz w:val="24"/>
          <w:szCs w:val="24"/>
        </w:rPr>
        <w:t xml:space="preserve"> voted unanimously to approve </w:t>
      </w:r>
      <w:r w:rsidR="00C922D8">
        <w:rPr>
          <w:rFonts w:ascii="Times New Roman" w:eastAsia="Times New Roman" w:hAnsi="Times New Roman" w:cs="Times New Roman"/>
          <w:color w:val="323130"/>
          <w:sz w:val="24"/>
          <w:szCs w:val="24"/>
        </w:rPr>
        <w:t>this</w:t>
      </w:r>
      <w:r w:rsidRPr="00177CEB">
        <w:rPr>
          <w:rFonts w:ascii="Times New Roman" w:eastAsia="Times New Roman" w:hAnsi="Times New Roman" w:cs="Times New Roman"/>
          <w:color w:val="323130"/>
          <w:sz w:val="24"/>
          <w:szCs w:val="24"/>
        </w:rPr>
        <w:t xml:space="preserve"> one-time stipend.</w:t>
      </w:r>
    </w:p>
    <w:p w14:paraId="4E5D9B0C" w14:textId="77777777" w:rsidR="00D76B41" w:rsidRPr="00177CEB" w:rsidRDefault="00D76B41" w:rsidP="00D76B41">
      <w:pPr>
        <w:pStyle w:val="ListParagraph"/>
        <w:shd w:val="clear" w:color="auto" w:fill="FFFFFF"/>
        <w:ind w:left="1080"/>
        <w:textAlignment w:val="baseline"/>
        <w:rPr>
          <w:rFonts w:ascii="Times New Roman" w:eastAsia="Times New Roman" w:hAnsi="Times New Roman" w:cs="Times New Roman"/>
          <w:color w:val="323130"/>
          <w:sz w:val="24"/>
          <w:szCs w:val="24"/>
        </w:rPr>
      </w:pPr>
    </w:p>
    <w:p w14:paraId="78120142" w14:textId="290E67D5" w:rsidR="00B91FAD" w:rsidRPr="00177CEB" w:rsidRDefault="00863479" w:rsidP="00B91FAD">
      <w:pPr>
        <w:pStyle w:val="ListParagraph"/>
        <w:numPr>
          <w:ilvl w:val="0"/>
          <w:numId w:val="1"/>
        </w:numPr>
        <w:shd w:val="clear" w:color="auto" w:fill="FFFFFF"/>
        <w:textAlignment w:val="baseline"/>
        <w:rPr>
          <w:rFonts w:ascii="Times New Roman" w:eastAsia="Times New Roman" w:hAnsi="Times New Roman" w:cs="Times New Roman"/>
          <w:color w:val="323130"/>
          <w:sz w:val="24"/>
          <w:szCs w:val="24"/>
        </w:rPr>
      </w:pPr>
      <w:r w:rsidRPr="00177CEB">
        <w:rPr>
          <w:rFonts w:ascii="Times New Roman" w:eastAsia="Times New Roman" w:hAnsi="Times New Roman" w:cs="Times New Roman"/>
          <w:color w:val="000000"/>
          <w:sz w:val="24"/>
          <w:szCs w:val="24"/>
          <w:bdr w:val="none" w:sz="0" w:space="0" w:color="auto" w:frame="1"/>
        </w:rPr>
        <w:t xml:space="preserve">Discussed holding 1.5 hour quarterly meetings for the full </w:t>
      </w:r>
      <w:proofErr w:type="spellStart"/>
      <w:r w:rsidRPr="00177CEB">
        <w:rPr>
          <w:rFonts w:ascii="Times New Roman" w:eastAsia="Times New Roman" w:hAnsi="Times New Roman" w:cs="Times New Roman"/>
          <w:color w:val="000000"/>
          <w:sz w:val="24"/>
          <w:szCs w:val="24"/>
          <w:bdr w:val="none" w:sz="0" w:space="0" w:color="auto" w:frame="1"/>
        </w:rPr>
        <w:t>CoS</w:t>
      </w:r>
      <w:proofErr w:type="spellEnd"/>
      <w:r w:rsidRPr="00177CEB">
        <w:rPr>
          <w:rFonts w:ascii="Times New Roman" w:eastAsia="Times New Roman" w:hAnsi="Times New Roman" w:cs="Times New Roman"/>
          <w:color w:val="000000"/>
          <w:sz w:val="24"/>
          <w:szCs w:val="24"/>
          <w:bdr w:val="none" w:sz="0" w:space="0" w:color="auto" w:frame="1"/>
        </w:rPr>
        <w:t xml:space="preserve"> to supplement the annual meeting</w:t>
      </w:r>
      <w:r w:rsidR="00C922D8">
        <w:rPr>
          <w:rFonts w:ascii="Times New Roman" w:eastAsia="Times New Roman" w:hAnsi="Times New Roman" w:cs="Times New Roman"/>
          <w:color w:val="000000"/>
          <w:sz w:val="24"/>
          <w:szCs w:val="24"/>
          <w:bdr w:val="none" w:sz="0" w:space="0" w:color="auto" w:frame="1"/>
        </w:rPr>
        <w:t xml:space="preserve">. The annual meeting </w:t>
      </w:r>
      <w:r w:rsidR="009A706F">
        <w:rPr>
          <w:rFonts w:ascii="Times New Roman" w:eastAsia="Times New Roman" w:hAnsi="Times New Roman" w:cs="Times New Roman"/>
          <w:color w:val="000000"/>
          <w:sz w:val="24"/>
          <w:szCs w:val="24"/>
          <w:bdr w:val="none" w:sz="0" w:space="0" w:color="auto" w:frame="1"/>
        </w:rPr>
        <w:t xml:space="preserve">(in the fourth quarter) </w:t>
      </w:r>
      <w:r w:rsidR="00C922D8">
        <w:rPr>
          <w:rFonts w:ascii="Times New Roman" w:eastAsia="Times New Roman" w:hAnsi="Times New Roman" w:cs="Times New Roman"/>
          <w:color w:val="000000"/>
          <w:sz w:val="24"/>
          <w:szCs w:val="24"/>
          <w:bdr w:val="none" w:sz="0" w:space="0" w:color="auto" w:frame="1"/>
        </w:rPr>
        <w:t>will be one of those quarterly meetings and remain a full day meeting</w:t>
      </w:r>
      <w:r w:rsidRPr="00177CEB">
        <w:rPr>
          <w:rFonts w:ascii="Times New Roman" w:eastAsia="Times New Roman" w:hAnsi="Times New Roman" w:cs="Times New Roman"/>
          <w:color w:val="000000"/>
          <w:sz w:val="24"/>
          <w:szCs w:val="24"/>
          <w:bdr w:val="none" w:sz="0" w:space="0" w:color="auto" w:frame="1"/>
        </w:rPr>
        <w:t xml:space="preserve">. Dates will be determined after this meeting. </w:t>
      </w:r>
      <w:proofErr w:type="spellStart"/>
      <w:r w:rsidRPr="00177CEB">
        <w:rPr>
          <w:rFonts w:ascii="Times New Roman" w:eastAsia="Times New Roman" w:hAnsi="Times New Roman" w:cs="Times New Roman"/>
          <w:color w:val="000000"/>
          <w:sz w:val="24"/>
          <w:szCs w:val="24"/>
          <w:bdr w:val="none" w:sz="0" w:space="0" w:color="auto" w:frame="1"/>
        </w:rPr>
        <w:t>CoS</w:t>
      </w:r>
      <w:proofErr w:type="spellEnd"/>
      <w:r w:rsidRPr="00177CEB">
        <w:rPr>
          <w:rFonts w:ascii="Times New Roman" w:eastAsia="Times New Roman" w:hAnsi="Times New Roman" w:cs="Times New Roman"/>
          <w:color w:val="000000"/>
          <w:sz w:val="24"/>
          <w:szCs w:val="24"/>
          <w:bdr w:val="none" w:sz="0" w:space="0" w:color="auto" w:frame="1"/>
        </w:rPr>
        <w:t xml:space="preserve"> </w:t>
      </w:r>
      <w:r w:rsidR="00B91FAD" w:rsidRPr="00177CEB">
        <w:rPr>
          <w:rFonts w:ascii="Times New Roman" w:eastAsia="Times New Roman" w:hAnsi="Times New Roman" w:cs="Times New Roman"/>
          <w:color w:val="000000"/>
          <w:sz w:val="24"/>
          <w:szCs w:val="24"/>
          <w:bdr w:val="none" w:sz="0" w:space="0" w:color="auto" w:frame="1"/>
        </w:rPr>
        <w:t>vote</w:t>
      </w:r>
      <w:r w:rsidRPr="00177CEB">
        <w:rPr>
          <w:rFonts w:ascii="Times New Roman" w:eastAsia="Times New Roman" w:hAnsi="Times New Roman" w:cs="Times New Roman"/>
          <w:color w:val="000000"/>
          <w:sz w:val="24"/>
          <w:szCs w:val="24"/>
          <w:bdr w:val="none" w:sz="0" w:space="0" w:color="auto" w:frame="1"/>
        </w:rPr>
        <w:t>d</w:t>
      </w:r>
      <w:r w:rsidR="00B91FAD" w:rsidRPr="00177CEB">
        <w:rPr>
          <w:rFonts w:ascii="Times New Roman" w:eastAsia="Times New Roman" w:hAnsi="Times New Roman" w:cs="Times New Roman"/>
          <w:color w:val="000000"/>
          <w:sz w:val="24"/>
          <w:szCs w:val="24"/>
          <w:bdr w:val="none" w:sz="0" w:space="0" w:color="auto" w:frame="1"/>
        </w:rPr>
        <w:t xml:space="preserve"> to approve the EC recommendation to hold </w:t>
      </w:r>
      <w:r w:rsidRPr="00177CEB">
        <w:rPr>
          <w:rFonts w:ascii="Times New Roman" w:eastAsia="Times New Roman" w:hAnsi="Times New Roman" w:cs="Times New Roman"/>
          <w:color w:val="000000"/>
          <w:sz w:val="24"/>
          <w:szCs w:val="24"/>
          <w:bdr w:val="none" w:sz="0" w:space="0" w:color="auto" w:frame="1"/>
        </w:rPr>
        <w:t>quarterly m</w:t>
      </w:r>
      <w:r w:rsidR="00B91FAD" w:rsidRPr="00177CEB">
        <w:rPr>
          <w:rFonts w:ascii="Times New Roman" w:eastAsia="Times New Roman" w:hAnsi="Times New Roman" w:cs="Times New Roman"/>
          <w:color w:val="000000"/>
          <w:sz w:val="24"/>
          <w:szCs w:val="24"/>
          <w:bdr w:val="none" w:sz="0" w:space="0" w:color="auto" w:frame="1"/>
        </w:rPr>
        <w:t>eetings.</w:t>
      </w:r>
      <w:r w:rsidR="00B91FAD" w:rsidRPr="00177CEB">
        <w:rPr>
          <w:rFonts w:ascii="Times New Roman" w:eastAsia="Times New Roman" w:hAnsi="Times New Roman" w:cs="Times New Roman"/>
          <w:b/>
          <w:bCs/>
          <w:color w:val="000000"/>
          <w:sz w:val="24"/>
          <w:szCs w:val="24"/>
          <w:bdr w:val="none" w:sz="0" w:space="0" w:color="auto" w:frame="1"/>
        </w:rPr>
        <w:t> </w:t>
      </w:r>
    </w:p>
    <w:p w14:paraId="65C74260" w14:textId="77777777" w:rsidR="00863479" w:rsidRPr="00177CEB" w:rsidRDefault="00863479" w:rsidP="00863479">
      <w:pPr>
        <w:pStyle w:val="ListParagraph"/>
        <w:shd w:val="clear" w:color="auto" w:fill="FFFFFF"/>
        <w:ind w:left="0"/>
        <w:rPr>
          <w:rFonts w:ascii="Times New Roman" w:eastAsia="Times New Roman" w:hAnsi="Times New Roman" w:cs="Times New Roman"/>
          <w:color w:val="000000"/>
          <w:sz w:val="24"/>
          <w:szCs w:val="24"/>
          <w:bdr w:val="none" w:sz="0" w:space="0" w:color="auto" w:frame="1"/>
        </w:rPr>
      </w:pPr>
    </w:p>
    <w:p w14:paraId="284A5164" w14:textId="77777777" w:rsidR="00B91FAD" w:rsidRPr="00177CEB" w:rsidRDefault="00177CEB" w:rsidP="00863479">
      <w:pPr>
        <w:pStyle w:val="ListParagraph"/>
        <w:shd w:val="clear" w:color="auto" w:fill="FFFFFF"/>
        <w:ind w:left="0"/>
        <w:rPr>
          <w:rFonts w:ascii="Times New Roman" w:eastAsia="Times New Roman" w:hAnsi="Times New Roman" w:cs="Times New Roman"/>
          <w:color w:val="323130"/>
          <w:sz w:val="24"/>
          <w:szCs w:val="24"/>
        </w:rPr>
      </w:pPr>
      <w:r w:rsidRPr="00177CEB">
        <w:rPr>
          <w:rFonts w:ascii="Times New Roman" w:eastAsia="Times New Roman" w:hAnsi="Times New Roman" w:cs="Times New Roman"/>
          <w:color w:val="000000"/>
          <w:sz w:val="24"/>
          <w:szCs w:val="24"/>
          <w:bdr w:val="none" w:sz="0" w:space="0" w:color="auto" w:frame="1"/>
        </w:rPr>
        <w:t>Open Session</w:t>
      </w:r>
    </w:p>
    <w:p w14:paraId="46212E1D" w14:textId="77777777" w:rsidR="00177CEB" w:rsidRPr="00177CEB" w:rsidRDefault="00177CEB" w:rsidP="00177CEB">
      <w:pPr>
        <w:pStyle w:val="ListParagraph"/>
        <w:ind w:left="1440"/>
        <w:rPr>
          <w:rFonts w:ascii="Times New Roman" w:hAnsi="Times New Roman" w:cs="Times New Roman"/>
          <w:sz w:val="24"/>
          <w:szCs w:val="24"/>
        </w:rPr>
      </w:pPr>
    </w:p>
    <w:p w14:paraId="01F2DEA3" w14:textId="77777777" w:rsidR="00297DED" w:rsidRPr="00D76B41" w:rsidRDefault="00863479" w:rsidP="00177CEB">
      <w:pPr>
        <w:pStyle w:val="ListParagraph"/>
        <w:numPr>
          <w:ilvl w:val="0"/>
          <w:numId w:val="10"/>
        </w:numPr>
        <w:shd w:val="clear" w:color="auto" w:fill="FFFFFF"/>
        <w:textAlignment w:val="baseline"/>
        <w:rPr>
          <w:rFonts w:ascii="Times New Roman" w:eastAsia="Times New Roman" w:hAnsi="Times New Roman" w:cs="Times New Roman"/>
          <w:color w:val="323130"/>
          <w:sz w:val="24"/>
          <w:szCs w:val="24"/>
        </w:rPr>
      </w:pPr>
      <w:r w:rsidRPr="00177CEB">
        <w:rPr>
          <w:rFonts w:ascii="Times New Roman" w:eastAsia="Times New Roman" w:hAnsi="Times New Roman" w:cs="Times New Roman"/>
          <w:color w:val="000000"/>
          <w:sz w:val="24"/>
          <w:szCs w:val="24"/>
          <w:bdr w:val="none" w:sz="0" w:space="0" w:color="auto" w:frame="1"/>
        </w:rPr>
        <w:t>Karen Farrell provided an o</w:t>
      </w:r>
      <w:r w:rsidR="00B91FAD" w:rsidRPr="00177CEB">
        <w:rPr>
          <w:rFonts w:ascii="Times New Roman" w:eastAsia="Times New Roman" w:hAnsi="Times New Roman" w:cs="Times New Roman"/>
          <w:color w:val="000000"/>
          <w:sz w:val="24"/>
          <w:szCs w:val="24"/>
          <w:bdr w:val="none" w:sz="0" w:space="0" w:color="auto" w:frame="1"/>
        </w:rPr>
        <w:t>verview of</w:t>
      </w:r>
      <w:r w:rsidR="001B049D" w:rsidRPr="00177CEB">
        <w:rPr>
          <w:rFonts w:ascii="Times New Roman" w:eastAsia="Times New Roman" w:hAnsi="Times New Roman" w:cs="Times New Roman"/>
          <w:color w:val="000000"/>
          <w:sz w:val="24"/>
          <w:szCs w:val="24"/>
          <w:bdr w:val="none" w:sz="0" w:space="0" w:color="auto" w:frame="1"/>
        </w:rPr>
        <w:t xml:space="preserve"> the proposed major initiative</w:t>
      </w:r>
      <w:r w:rsidR="00B91FAD" w:rsidRPr="00177CEB">
        <w:rPr>
          <w:rFonts w:ascii="Times New Roman" w:eastAsia="Times New Roman" w:hAnsi="Times New Roman" w:cs="Times New Roman"/>
          <w:color w:val="000000"/>
          <w:sz w:val="24"/>
          <w:szCs w:val="24"/>
          <w:bdr w:val="none" w:sz="0" w:space="0" w:color="auto" w:frame="1"/>
        </w:rPr>
        <w:t xml:space="preserve"> to review common issues in Specialty Taxonomies and provide recommendations to create consistency across the specialties.</w:t>
      </w:r>
      <w:r w:rsidR="001B049D" w:rsidRPr="00177CEB">
        <w:rPr>
          <w:rFonts w:ascii="Times New Roman" w:eastAsia="Times New Roman" w:hAnsi="Times New Roman" w:cs="Times New Roman"/>
          <w:color w:val="000000"/>
          <w:sz w:val="24"/>
          <w:szCs w:val="24"/>
          <w:bdr w:val="none" w:sz="0" w:space="0" w:color="auto" w:frame="1"/>
        </w:rPr>
        <w:t xml:space="preserve"> This work represents an ongoing collaboration </w:t>
      </w:r>
      <w:r w:rsidR="001B049D" w:rsidRPr="00177CEB">
        <w:rPr>
          <w:rFonts w:ascii="Times New Roman" w:eastAsia="Times New Roman" w:hAnsi="Times New Roman" w:cs="Times New Roman"/>
          <w:color w:val="000000"/>
          <w:sz w:val="24"/>
          <w:szCs w:val="24"/>
          <w:bdr w:val="none" w:sz="0" w:space="0" w:color="auto" w:frame="1"/>
        </w:rPr>
        <w:lastRenderedPageBreak/>
        <w:t xml:space="preserve">between </w:t>
      </w:r>
      <w:proofErr w:type="spellStart"/>
      <w:r w:rsidR="001B049D" w:rsidRPr="00177CEB">
        <w:rPr>
          <w:rFonts w:ascii="Times New Roman" w:eastAsia="Times New Roman" w:hAnsi="Times New Roman" w:cs="Times New Roman"/>
          <w:color w:val="000000"/>
          <w:sz w:val="24"/>
          <w:szCs w:val="24"/>
          <w:bdr w:val="none" w:sz="0" w:space="0" w:color="auto" w:frame="1"/>
        </w:rPr>
        <w:t>CoS</w:t>
      </w:r>
      <w:proofErr w:type="spellEnd"/>
      <w:r w:rsidR="001B049D" w:rsidRPr="00177CEB">
        <w:rPr>
          <w:rFonts w:ascii="Times New Roman" w:eastAsia="Times New Roman" w:hAnsi="Times New Roman" w:cs="Times New Roman"/>
          <w:color w:val="000000"/>
          <w:sz w:val="24"/>
          <w:szCs w:val="24"/>
          <w:bdr w:val="none" w:sz="0" w:space="0" w:color="auto" w:frame="1"/>
        </w:rPr>
        <w:t>, CRSSPP, and ABPP – a workgroup from Summi</w:t>
      </w:r>
      <w:r w:rsidR="00C922D8">
        <w:rPr>
          <w:rFonts w:ascii="Times New Roman" w:eastAsia="Times New Roman" w:hAnsi="Times New Roman" w:cs="Times New Roman"/>
          <w:color w:val="000000"/>
          <w:sz w:val="24"/>
          <w:szCs w:val="24"/>
          <w:bdr w:val="none" w:sz="0" w:space="0" w:color="auto" w:frame="1"/>
        </w:rPr>
        <w:t xml:space="preserve">t 4.0 has been working with </w:t>
      </w:r>
      <w:r w:rsidR="001B049D" w:rsidRPr="00177CEB">
        <w:rPr>
          <w:rFonts w:ascii="Times New Roman" w:eastAsia="Times New Roman" w:hAnsi="Times New Roman" w:cs="Times New Roman"/>
          <w:color w:val="000000"/>
          <w:sz w:val="24"/>
          <w:szCs w:val="24"/>
          <w:bdr w:val="none" w:sz="0" w:space="0" w:color="auto" w:frame="1"/>
        </w:rPr>
        <w:t xml:space="preserve">CRSSPP </w:t>
      </w:r>
      <w:r w:rsidR="00C922D8">
        <w:rPr>
          <w:rFonts w:ascii="Times New Roman" w:eastAsia="Times New Roman" w:hAnsi="Times New Roman" w:cs="Times New Roman"/>
          <w:color w:val="000000"/>
          <w:sz w:val="24"/>
          <w:szCs w:val="24"/>
          <w:bdr w:val="none" w:sz="0" w:space="0" w:color="auto" w:frame="1"/>
        </w:rPr>
        <w:t xml:space="preserve">on </w:t>
      </w:r>
      <w:r w:rsidR="001B049D" w:rsidRPr="00177CEB">
        <w:rPr>
          <w:rFonts w:ascii="Times New Roman" w:eastAsia="Times New Roman" w:hAnsi="Times New Roman" w:cs="Times New Roman"/>
          <w:color w:val="000000"/>
          <w:sz w:val="24"/>
          <w:szCs w:val="24"/>
          <w:bdr w:val="none" w:sz="0" w:space="0" w:color="auto" w:frame="1"/>
        </w:rPr>
        <w:t xml:space="preserve">Infographics since Summit 4.0. </w:t>
      </w:r>
    </w:p>
    <w:p w14:paraId="5D53CD5C" w14:textId="77777777" w:rsidR="00D76B41" w:rsidRPr="00177CEB" w:rsidRDefault="00D76B41" w:rsidP="00D76B41">
      <w:pPr>
        <w:pStyle w:val="ListParagraph"/>
        <w:shd w:val="clear" w:color="auto" w:fill="FFFFFF"/>
        <w:ind w:left="1080"/>
        <w:textAlignment w:val="baseline"/>
        <w:rPr>
          <w:rFonts w:ascii="Times New Roman" w:eastAsia="Times New Roman" w:hAnsi="Times New Roman" w:cs="Times New Roman"/>
          <w:color w:val="323130"/>
          <w:sz w:val="24"/>
          <w:szCs w:val="24"/>
        </w:rPr>
      </w:pPr>
    </w:p>
    <w:p w14:paraId="72FA1A76" w14:textId="77777777" w:rsidR="00297DED" w:rsidRPr="00D76B41" w:rsidRDefault="001B049D" w:rsidP="00177CEB">
      <w:pPr>
        <w:pStyle w:val="ListParagraph"/>
        <w:numPr>
          <w:ilvl w:val="0"/>
          <w:numId w:val="10"/>
        </w:numPr>
        <w:shd w:val="clear" w:color="auto" w:fill="FFFFFF"/>
        <w:textAlignment w:val="baseline"/>
        <w:rPr>
          <w:rFonts w:ascii="Times New Roman" w:eastAsia="Times New Roman" w:hAnsi="Times New Roman" w:cs="Times New Roman"/>
          <w:color w:val="323130"/>
          <w:sz w:val="24"/>
          <w:szCs w:val="24"/>
        </w:rPr>
      </w:pPr>
      <w:r w:rsidRPr="00177CEB">
        <w:rPr>
          <w:rFonts w:ascii="Times New Roman" w:eastAsia="Times New Roman" w:hAnsi="Times New Roman" w:cs="Times New Roman"/>
          <w:color w:val="000000"/>
          <w:sz w:val="24"/>
          <w:szCs w:val="24"/>
          <w:bdr w:val="none" w:sz="0" w:space="0" w:color="auto" w:frame="1"/>
        </w:rPr>
        <w:t xml:space="preserve">Toni </w:t>
      </w:r>
      <w:proofErr w:type="spellStart"/>
      <w:r w:rsidRPr="00177CEB">
        <w:rPr>
          <w:rFonts w:ascii="Times New Roman" w:eastAsia="Times New Roman" w:hAnsi="Times New Roman" w:cs="Times New Roman"/>
          <w:color w:val="000000"/>
          <w:sz w:val="24"/>
          <w:szCs w:val="24"/>
          <w:bdr w:val="none" w:sz="0" w:space="0" w:color="auto" w:frame="1"/>
        </w:rPr>
        <w:t>Mi</w:t>
      </w:r>
      <w:r w:rsidR="00A90C2C" w:rsidRPr="00177CEB">
        <w:rPr>
          <w:rFonts w:ascii="Times New Roman" w:eastAsia="Times New Roman" w:hAnsi="Times New Roman" w:cs="Times New Roman"/>
          <w:color w:val="000000"/>
          <w:sz w:val="24"/>
          <w:szCs w:val="24"/>
          <w:bdr w:val="none" w:sz="0" w:space="0" w:color="auto" w:frame="1"/>
        </w:rPr>
        <w:t>n</w:t>
      </w:r>
      <w:r w:rsidRPr="00177CEB">
        <w:rPr>
          <w:rFonts w:ascii="Times New Roman" w:eastAsia="Times New Roman" w:hAnsi="Times New Roman" w:cs="Times New Roman"/>
          <w:color w:val="000000"/>
          <w:sz w:val="24"/>
          <w:szCs w:val="24"/>
          <w:bdr w:val="none" w:sz="0" w:space="0" w:color="auto" w:frame="1"/>
        </w:rPr>
        <w:t>ni</w:t>
      </w:r>
      <w:r w:rsidR="00C922D8">
        <w:rPr>
          <w:rFonts w:ascii="Times New Roman" w:eastAsia="Times New Roman" w:hAnsi="Times New Roman" w:cs="Times New Roman"/>
          <w:color w:val="000000"/>
          <w:sz w:val="24"/>
          <w:szCs w:val="24"/>
          <w:bdr w:val="none" w:sz="0" w:space="0" w:color="auto" w:frame="1"/>
        </w:rPr>
        <w:t>ti</w:t>
      </w:r>
      <w:proofErr w:type="spellEnd"/>
      <w:r w:rsidR="00C922D8">
        <w:rPr>
          <w:rFonts w:ascii="Times New Roman" w:eastAsia="Times New Roman" w:hAnsi="Times New Roman" w:cs="Times New Roman"/>
          <w:color w:val="000000"/>
          <w:sz w:val="24"/>
          <w:szCs w:val="24"/>
          <w:bdr w:val="none" w:sz="0" w:space="0" w:color="auto" w:frame="1"/>
        </w:rPr>
        <w:t xml:space="preserve"> provided overview of the </w:t>
      </w:r>
      <w:r w:rsidR="00C922D8" w:rsidRPr="00C922D8">
        <w:rPr>
          <w:rFonts w:ascii="Times New Roman" w:eastAsia="Times New Roman" w:hAnsi="Times New Roman" w:cs="Times New Roman"/>
          <w:i/>
          <w:color w:val="000000"/>
          <w:sz w:val="24"/>
          <w:szCs w:val="24"/>
          <w:bdr w:val="none" w:sz="0" w:space="0" w:color="auto" w:frame="1"/>
        </w:rPr>
        <w:t>E&amp;</w:t>
      </w:r>
      <w:r w:rsidRPr="00C922D8">
        <w:rPr>
          <w:rFonts w:ascii="Times New Roman" w:eastAsia="Times New Roman" w:hAnsi="Times New Roman" w:cs="Times New Roman"/>
          <w:i/>
          <w:color w:val="000000"/>
          <w:sz w:val="24"/>
          <w:szCs w:val="24"/>
          <w:bdr w:val="none" w:sz="0" w:space="0" w:color="auto" w:frame="1"/>
        </w:rPr>
        <w:t>T Taxonomy Template Grid</w:t>
      </w:r>
      <w:r w:rsidRPr="00177CEB">
        <w:rPr>
          <w:rFonts w:ascii="Times New Roman" w:eastAsia="Times New Roman" w:hAnsi="Times New Roman" w:cs="Times New Roman"/>
          <w:color w:val="000000"/>
          <w:sz w:val="24"/>
          <w:szCs w:val="24"/>
          <w:bdr w:val="none" w:sz="0" w:space="0" w:color="auto" w:frame="1"/>
        </w:rPr>
        <w:t>. A review of the definitions of major area of study, emphasis, experience, and exposure was given with examples f</w:t>
      </w:r>
      <w:r w:rsidR="00C922D8">
        <w:rPr>
          <w:rFonts w:ascii="Times New Roman" w:eastAsia="Times New Roman" w:hAnsi="Times New Roman" w:cs="Times New Roman"/>
          <w:color w:val="000000"/>
          <w:sz w:val="24"/>
          <w:szCs w:val="24"/>
          <w:bdr w:val="none" w:sz="0" w:space="0" w:color="auto" w:frame="1"/>
        </w:rPr>
        <w:t>or how programs could</w:t>
      </w:r>
      <w:r w:rsidRPr="00177CEB">
        <w:rPr>
          <w:rFonts w:ascii="Times New Roman" w:eastAsia="Times New Roman" w:hAnsi="Times New Roman" w:cs="Times New Roman"/>
          <w:color w:val="000000"/>
          <w:sz w:val="24"/>
          <w:szCs w:val="24"/>
          <w:bdr w:val="none" w:sz="0" w:space="0" w:color="auto" w:frame="1"/>
        </w:rPr>
        <w:t xml:space="preserve"> describe themselves.</w:t>
      </w:r>
      <w:r w:rsidR="00297DED" w:rsidRPr="00177CEB">
        <w:rPr>
          <w:rFonts w:ascii="Times New Roman" w:eastAsia="Times New Roman" w:hAnsi="Times New Roman" w:cs="Times New Roman"/>
          <w:color w:val="000000"/>
          <w:sz w:val="24"/>
          <w:szCs w:val="24"/>
          <w:bdr w:val="none" w:sz="0" w:space="0" w:color="auto" w:frame="1"/>
        </w:rPr>
        <w:t xml:space="preserve"> </w:t>
      </w:r>
      <w:r w:rsidR="00C922D8">
        <w:rPr>
          <w:rFonts w:ascii="Times New Roman" w:eastAsia="Times New Roman" w:hAnsi="Times New Roman" w:cs="Times New Roman"/>
          <w:color w:val="000000"/>
          <w:sz w:val="24"/>
          <w:szCs w:val="24"/>
          <w:bdr w:val="none" w:sz="0" w:space="0" w:color="auto" w:frame="1"/>
        </w:rPr>
        <w:t>She provided i</w:t>
      </w:r>
      <w:r w:rsidR="00297DED" w:rsidRPr="00177CEB">
        <w:rPr>
          <w:rFonts w:ascii="Times New Roman" w:eastAsia="Times New Roman" w:hAnsi="Times New Roman" w:cs="Times New Roman"/>
          <w:color w:val="000000"/>
          <w:sz w:val="24"/>
          <w:szCs w:val="24"/>
          <w:bdr w:val="none" w:sz="0" w:space="0" w:color="auto" w:frame="1"/>
        </w:rPr>
        <w:t>nformation about what the Taxonomy is and isn’t</w:t>
      </w:r>
      <w:r w:rsidR="00C922D8">
        <w:rPr>
          <w:rFonts w:ascii="Times New Roman" w:eastAsia="Times New Roman" w:hAnsi="Times New Roman" w:cs="Times New Roman"/>
          <w:color w:val="000000"/>
          <w:sz w:val="24"/>
          <w:szCs w:val="24"/>
          <w:bdr w:val="none" w:sz="0" w:space="0" w:color="auto" w:frame="1"/>
        </w:rPr>
        <w:t>, as well as</w:t>
      </w:r>
      <w:r w:rsidR="00297DED" w:rsidRPr="00177CEB">
        <w:rPr>
          <w:rFonts w:ascii="Times New Roman" w:eastAsia="Times New Roman" w:hAnsi="Times New Roman" w:cs="Times New Roman"/>
          <w:color w:val="000000"/>
          <w:sz w:val="24"/>
          <w:szCs w:val="24"/>
          <w:bdr w:val="none" w:sz="0" w:space="0" w:color="auto" w:frame="1"/>
        </w:rPr>
        <w:t xml:space="preserve"> why it matters to programs, training directors, faculty, students, and the public. The communications department within APA is working with Toni to put the </w:t>
      </w:r>
      <w:proofErr w:type="spellStart"/>
      <w:proofErr w:type="gramStart"/>
      <w:r w:rsidR="00297DED" w:rsidRPr="00177CEB">
        <w:rPr>
          <w:rFonts w:ascii="Times New Roman" w:eastAsia="Times New Roman" w:hAnsi="Times New Roman" w:cs="Times New Roman"/>
          <w:color w:val="000000"/>
          <w:sz w:val="24"/>
          <w:szCs w:val="24"/>
          <w:bdr w:val="none" w:sz="0" w:space="0" w:color="auto" w:frame="1"/>
        </w:rPr>
        <w:t>powerpoint</w:t>
      </w:r>
      <w:proofErr w:type="spellEnd"/>
      <w:proofErr w:type="gramEnd"/>
      <w:r w:rsidR="00297DED" w:rsidRPr="00177CEB">
        <w:rPr>
          <w:rFonts w:ascii="Times New Roman" w:eastAsia="Times New Roman" w:hAnsi="Times New Roman" w:cs="Times New Roman"/>
          <w:color w:val="000000"/>
          <w:sz w:val="24"/>
          <w:szCs w:val="24"/>
          <w:bdr w:val="none" w:sz="0" w:space="0" w:color="auto" w:frame="1"/>
        </w:rPr>
        <w:t xml:space="preserve"> slides on its website and </w:t>
      </w:r>
      <w:proofErr w:type="spellStart"/>
      <w:r w:rsidR="00297DED" w:rsidRPr="00177CEB">
        <w:rPr>
          <w:rFonts w:ascii="Times New Roman" w:eastAsia="Times New Roman" w:hAnsi="Times New Roman" w:cs="Times New Roman"/>
          <w:color w:val="000000"/>
          <w:sz w:val="24"/>
          <w:szCs w:val="24"/>
          <w:bdr w:val="none" w:sz="0" w:space="0" w:color="auto" w:frame="1"/>
        </w:rPr>
        <w:t>CoS</w:t>
      </w:r>
      <w:proofErr w:type="spellEnd"/>
      <w:r w:rsidR="00297DED" w:rsidRPr="00177CEB">
        <w:rPr>
          <w:rFonts w:ascii="Times New Roman" w:eastAsia="Times New Roman" w:hAnsi="Times New Roman" w:cs="Times New Roman"/>
          <w:color w:val="000000"/>
          <w:sz w:val="24"/>
          <w:szCs w:val="24"/>
          <w:bdr w:val="none" w:sz="0" w:space="0" w:color="auto" w:frame="1"/>
        </w:rPr>
        <w:t xml:space="preserve"> members</w:t>
      </w:r>
      <w:r w:rsidR="004F2480">
        <w:rPr>
          <w:rFonts w:ascii="Times New Roman" w:eastAsia="Times New Roman" w:hAnsi="Times New Roman" w:cs="Times New Roman"/>
          <w:color w:val="000000"/>
          <w:sz w:val="24"/>
          <w:szCs w:val="24"/>
          <w:bdr w:val="none" w:sz="0" w:space="0" w:color="auto" w:frame="1"/>
        </w:rPr>
        <w:t xml:space="preserve"> can also disseminate to their Specialty C</w:t>
      </w:r>
      <w:r w:rsidR="00297DED" w:rsidRPr="00177CEB">
        <w:rPr>
          <w:rFonts w:ascii="Times New Roman" w:eastAsia="Times New Roman" w:hAnsi="Times New Roman" w:cs="Times New Roman"/>
          <w:color w:val="000000"/>
          <w:sz w:val="24"/>
          <w:szCs w:val="24"/>
          <w:bdr w:val="none" w:sz="0" w:space="0" w:color="auto" w:frame="1"/>
        </w:rPr>
        <w:t>ouncils. She also showed a short video that was produced</w:t>
      </w:r>
      <w:r w:rsidR="00C922D8">
        <w:rPr>
          <w:rFonts w:ascii="Times New Roman" w:eastAsia="Times New Roman" w:hAnsi="Times New Roman" w:cs="Times New Roman"/>
          <w:color w:val="000000"/>
          <w:sz w:val="24"/>
          <w:szCs w:val="24"/>
          <w:bdr w:val="none" w:sz="0" w:space="0" w:color="auto" w:frame="1"/>
        </w:rPr>
        <w:t xml:space="preserve">. The video included information on </w:t>
      </w:r>
      <w:r w:rsidR="00297DED" w:rsidRPr="00177CEB">
        <w:rPr>
          <w:rFonts w:ascii="Times New Roman" w:eastAsia="Times New Roman" w:hAnsi="Times New Roman" w:cs="Times New Roman"/>
          <w:color w:val="000000"/>
          <w:sz w:val="24"/>
          <w:szCs w:val="24"/>
          <w:bdr w:val="none" w:sz="0" w:space="0" w:color="auto" w:frame="1"/>
        </w:rPr>
        <w:t>the n</w:t>
      </w:r>
      <w:r w:rsidR="00C922D8">
        <w:rPr>
          <w:rFonts w:ascii="Times New Roman" w:eastAsia="Times New Roman" w:hAnsi="Times New Roman" w:cs="Times New Roman"/>
          <w:color w:val="000000"/>
          <w:sz w:val="24"/>
          <w:szCs w:val="24"/>
          <w:bdr w:val="none" w:sz="0" w:space="0" w:color="auto" w:frame="1"/>
        </w:rPr>
        <w:t>eed for the Taxonomy and a description of it</w:t>
      </w:r>
      <w:r w:rsidR="00297DED" w:rsidRPr="00177CEB">
        <w:rPr>
          <w:rFonts w:ascii="Times New Roman" w:eastAsia="Times New Roman" w:hAnsi="Times New Roman" w:cs="Times New Roman"/>
          <w:color w:val="000000"/>
          <w:sz w:val="24"/>
          <w:szCs w:val="24"/>
          <w:bdr w:val="none" w:sz="0" w:space="0" w:color="auto" w:frame="1"/>
        </w:rPr>
        <w:t>. We will be able to use the video as we promote the use of the Taxonomy.</w:t>
      </w:r>
    </w:p>
    <w:p w14:paraId="7FD6221D" w14:textId="77777777" w:rsidR="00D76B41" w:rsidRPr="00177CEB" w:rsidRDefault="00D76B41" w:rsidP="00D76B41">
      <w:pPr>
        <w:pStyle w:val="ListParagraph"/>
        <w:shd w:val="clear" w:color="auto" w:fill="FFFFFF"/>
        <w:ind w:left="1080"/>
        <w:textAlignment w:val="baseline"/>
        <w:rPr>
          <w:rFonts w:ascii="Times New Roman" w:eastAsia="Times New Roman" w:hAnsi="Times New Roman" w:cs="Times New Roman"/>
          <w:color w:val="323130"/>
          <w:sz w:val="24"/>
          <w:szCs w:val="24"/>
        </w:rPr>
      </w:pPr>
    </w:p>
    <w:p w14:paraId="54E7BF79" w14:textId="14381EA3" w:rsidR="00B91FAD" w:rsidRPr="00C922D8" w:rsidRDefault="00B91FAD" w:rsidP="00AD6D14">
      <w:pPr>
        <w:pStyle w:val="ListParagraph"/>
        <w:numPr>
          <w:ilvl w:val="0"/>
          <w:numId w:val="10"/>
        </w:numPr>
        <w:shd w:val="clear" w:color="auto" w:fill="FFFFFF"/>
        <w:textAlignment w:val="baseline"/>
        <w:rPr>
          <w:rFonts w:ascii="Times New Roman" w:eastAsia="Times New Roman" w:hAnsi="Times New Roman" w:cs="Times New Roman"/>
          <w:color w:val="323130"/>
          <w:sz w:val="24"/>
          <w:szCs w:val="24"/>
        </w:rPr>
      </w:pPr>
      <w:r w:rsidRPr="00C922D8">
        <w:rPr>
          <w:rFonts w:ascii="Times New Roman" w:eastAsia="Times New Roman" w:hAnsi="Times New Roman" w:cs="Times New Roman"/>
          <w:color w:val="000000"/>
          <w:sz w:val="24"/>
          <w:szCs w:val="24"/>
          <w:bdr w:val="none" w:sz="0" w:space="0" w:color="auto" w:frame="1"/>
        </w:rPr>
        <w:t>Discuss</w:t>
      </w:r>
      <w:r w:rsidR="00297DED" w:rsidRPr="00C922D8">
        <w:rPr>
          <w:rFonts w:ascii="Times New Roman" w:eastAsia="Times New Roman" w:hAnsi="Times New Roman" w:cs="Times New Roman"/>
          <w:color w:val="000000"/>
          <w:sz w:val="24"/>
          <w:szCs w:val="24"/>
          <w:bdr w:val="none" w:sz="0" w:space="0" w:color="auto" w:frame="1"/>
        </w:rPr>
        <w:t>ed</w:t>
      </w:r>
      <w:r w:rsidRPr="00C922D8">
        <w:rPr>
          <w:rFonts w:ascii="Times New Roman" w:eastAsia="Times New Roman" w:hAnsi="Times New Roman" w:cs="Times New Roman"/>
          <w:color w:val="000000"/>
          <w:sz w:val="24"/>
          <w:szCs w:val="24"/>
          <w:bdr w:val="none" w:sz="0" w:space="0" w:color="auto" w:frame="1"/>
        </w:rPr>
        <w:t> </w:t>
      </w:r>
      <w:proofErr w:type="spellStart"/>
      <w:r w:rsidRPr="00C922D8">
        <w:rPr>
          <w:rFonts w:ascii="Times New Roman" w:eastAsia="Times New Roman" w:hAnsi="Times New Roman" w:cs="Times New Roman"/>
          <w:i/>
          <w:iCs/>
          <w:color w:val="000000"/>
          <w:sz w:val="24"/>
          <w:szCs w:val="24"/>
          <w:bdr w:val="none" w:sz="0" w:space="0" w:color="auto" w:frame="1"/>
        </w:rPr>
        <w:t>CoS</w:t>
      </w:r>
      <w:proofErr w:type="spellEnd"/>
      <w:r w:rsidRPr="00C922D8">
        <w:rPr>
          <w:rFonts w:ascii="Times New Roman" w:eastAsia="Times New Roman" w:hAnsi="Times New Roman" w:cs="Times New Roman"/>
          <w:i/>
          <w:iCs/>
          <w:color w:val="000000"/>
          <w:sz w:val="24"/>
          <w:szCs w:val="24"/>
          <w:bdr w:val="none" w:sz="0" w:space="0" w:color="auto" w:frame="1"/>
        </w:rPr>
        <w:t xml:space="preserve"> Guidance for Preparing Specialty Ed</w:t>
      </w:r>
      <w:r w:rsidR="004F2480" w:rsidRPr="00C922D8">
        <w:rPr>
          <w:rFonts w:ascii="Times New Roman" w:eastAsia="Times New Roman" w:hAnsi="Times New Roman" w:cs="Times New Roman"/>
          <w:i/>
          <w:iCs/>
          <w:color w:val="000000"/>
          <w:sz w:val="24"/>
          <w:szCs w:val="24"/>
          <w:bdr w:val="none" w:sz="0" w:space="0" w:color="auto" w:frame="1"/>
        </w:rPr>
        <w:t>ucation and Training Taxonomies</w:t>
      </w:r>
      <w:r w:rsidR="00C922D8" w:rsidRPr="00C922D8">
        <w:rPr>
          <w:rFonts w:ascii="Times New Roman" w:eastAsia="Times New Roman" w:hAnsi="Times New Roman" w:cs="Times New Roman"/>
          <w:color w:val="000000"/>
          <w:sz w:val="24"/>
          <w:szCs w:val="24"/>
          <w:bdr w:val="none" w:sz="0" w:space="0" w:color="auto" w:frame="1"/>
        </w:rPr>
        <w:t xml:space="preserve"> and </w:t>
      </w:r>
      <w:proofErr w:type="spellStart"/>
      <w:r w:rsidR="00C922D8" w:rsidRPr="00C922D8">
        <w:rPr>
          <w:rFonts w:ascii="Times New Roman" w:eastAsia="Times New Roman" w:hAnsi="Times New Roman" w:cs="Times New Roman"/>
          <w:i/>
          <w:color w:val="000000"/>
          <w:sz w:val="24"/>
          <w:szCs w:val="24"/>
          <w:bdr w:val="none" w:sz="0" w:space="0" w:color="auto" w:frame="1"/>
        </w:rPr>
        <w:t>C</w:t>
      </w:r>
      <w:r w:rsidRPr="00C922D8">
        <w:rPr>
          <w:rFonts w:ascii="Times New Roman" w:eastAsia="Times New Roman" w:hAnsi="Times New Roman" w:cs="Times New Roman"/>
          <w:i/>
          <w:iCs/>
          <w:color w:val="000000"/>
          <w:sz w:val="24"/>
          <w:szCs w:val="24"/>
          <w:bdr w:val="none" w:sz="0" w:space="0" w:color="auto" w:frame="1"/>
        </w:rPr>
        <w:t>oS</w:t>
      </w:r>
      <w:proofErr w:type="spellEnd"/>
      <w:r w:rsidRPr="00C922D8">
        <w:rPr>
          <w:rFonts w:ascii="Times New Roman" w:eastAsia="Times New Roman" w:hAnsi="Times New Roman" w:cs="Times New Roman"/>
          <w:i/>
          <w:iCs/>
          <w:color w:val="000000"/>
          <w:sz w:val="24"/>
          <w:szCs w:val="24"/>
          <w:bdr w:val="none" w:sz="0" w:space="0" w:color="auto" w:frame="1"/>
        </w:rPr>
        <w:t xml:space="preserve"> Policies and Procedures</w:t>
      </w:r>
      <w:r w:rsidRPr="00C922D8">
        <w:rPr>
          <w:rFonts w:ascii="Times New Roman" w:eastAsia="Times New Roman" w:hAnsi="Times New Roman" w:cs="Times New Roman"/>
          <w:color w:val="000000"/>
          <w:sz w:val="24"/>
          <w:szCs w:val="24"/>
          <w:bdr w:val="none" w:sz="0" w:space="0" w:color="auto" w:frame="1"/>
        </w:rPr>
        <w:t> </w:t>
      </w:r>
      <w:r w:rsidRPr="00C922D8">
        <w:rPr>
          <w:rFonts w:ascii="Times New Roman" w:eastAsia="Times New Roman" w:hAnsi="Times New Roman" w:cs="Times New Roman"/>
          <w:i/>
          <w:iCs/>
          <w:color w:val="000000"/>
          <w:sz w:val="24"/>
          <w:szCs w:val="24"/>
          <w:bdr w:val="none" w:sz="0" w:space="0" w:color="auto" w:frame="1"/>
        </w:rPr>
        <w:t>for E &amp; T Specialty Taxonomy Submissio</w:t>
      </w:r>
      <w:r w:rsidR="004F2480" w:rsidRPr="00C922D8">
        <w:rPr>
          <w:rFonts w:ascii="Times New Roman" w:eastAsia="Times New Roman" w:hAnsi="Times New Roman" w:cs="Times New Roman"/>
          <w:i/>
          <w:iCs/>
          <w:color w:val="000000"/>
          <w:sz w:val="24"/>
          <w:szCs w:val="24"/>
          <w:bdr w:val="none" w:sz="0" w:space="0" w:color="auto" w:frame="1"/>
        </w:rPr>
        <w:t>n, Approval, and Dissemination</w:t>
      </w:r>
      <w:r w:rsidR="00A90C2C" w:rsidRPr="00C922D8">
        <w:rPr>
          <w:rFonts w:ascii="Times New Roman" w:eastAsia="Times New Roman" w:hAnsi="Times New Roman" w:cs="Times New Roman"/>
          <w:color w:val="000000"/>
          <w:sz w:val="24"/>
          <w:szCs w:val="24"/>
          <w:bdr w:val="none" w:sz="0" w:space="0" w:color="auto" w:frame="1"/>
        </w:rPr>
        <w:t xml:space="preserve">. </w:t>
      </w:r>
      <w:r w:rsidR="009A706F">
        <w:rPr>
          <w:rFonts w:ascii="Times New Roman" w:eastAsia="Times New Roman" w:hAnsi="Times New Roman" w:cs="Times New Roman"/>
          <w:color w:val="000000"/>
          <w:sz w:val="24"/>
          <w:szCs w:val="24"/>
          <w:bdr w:val="none" w:sz="0" w:space="0" w:color="auto" w:frame="1"/>
        </w:rPr>
        <w:t xml:space="preserve"> Discussed proposed </w:t>
      </w:r>
      <w:r w:rsidR="009A706F" w:rsidRPr="001B3B49">
        <w:rPr>
          <w:rFonts w:ascii="Times New Roman" w:hAnsi="Times New Roman" w:cs="Times New Roman"/>
          <w:bCs/>
          <w:i/>
          <w:iCs/>
          <w:sz w:val="24"/>
          <w:szCs w:val="24"/>
        </w:rPr>
        <w:t>E &amp; T Taxonomy Submission, Approval, and Dissemination Strategic Plan</w:t>
      </w:r>
      <w:r w:rsidR="009A706F">
        <w:rPr>
          <w:rFonts w:ascii="Times New Roman" w:eastAsia="Times New Roman" w:hAnsi="Times New Roman" w:cs="Times New Roman"/>
          <w:color w:val="000000"/>
          <w:sz w:val="24"/>
          <w:szCs w:val="24"/>
          <w:bdr w:val="none" w:sz="0" w:space="0" w:color="auto" w:frame="1"/>
        </w:rPr>
        <w:t xml:space="preserve"> strategic </w:t>
      </w:r>
      <w:proofErr w:type="gramStart"/>
      <w:r w:rsidR="009A706F">
        <w:rPr>
          <w:rFonts w:ascii="Times New Roman" w:eastAsia="Times New Roman" w:hAnsi="Times New Roman" w:cs="Times New Roman"/>
          <w:color w:val="000000"/>
          <w:sz w:val="24"/>
          <w:szCs w:val="24"/>
          <w:bdr w:val="none" w:sz="0" w:space="0" w:color="auto" w:frame="1"/>
        </w:rPr>
        <w:t xml:space="preserve">plan  </w:t>
      </w:r>
      <w:r w:rsidR="00C922D8">
        <w:rPr>
          <w:rFonts w:ascii="Times New Roman" w:eastAsia="Times New Roman" w:hAnsi="Times New Roman" w:cs="Times New Roman"/>
          <w:color w:val="000000"/>
          <w:sz w:val="24"/>
          <w:szCs w:val="24"/>
          <w:bdr w:val="none" w:sz="0" w:space="0" w:color="auto" w:frame="1"/>
        </w:rPr>
        <w:t>that</w:t>
      </w:r>
      <w:proofErr w:type="gramEnd"/>
      <w:r w:rsidR="00C922D8">
        <w:rPr>
          <w:rFonts w:ascii="Times New Roman" w:eastAsia="Times New Roman" w:hAnsi="Times New Roman" w:cs="Times New Roman"/>
          <w:color w:val="000000"/>
          <w:sz w:val="24"/>
          <w:szCs w:val="24"/>
          <w:bdr w:val="none" w:sz="0" w:space="0" w:color="auto" w:frame="1"/>
        </w:rPr>
        <w:t xml:space="preserve"> </w:t>
      </w:r>
      <w:r w:rsidR="00A90C2C" w:rsidRPr="00C922D8">
        <w:rPr>
          <w:rFonts w:ascii="Times New Roman" w:eastAsia="Times New Roman" w:hAnsi="Times New Roman" w:cs="Times New Roman"/>
          <w:color w:val="000000"/>
          <w:sz w:val="24"/>
          <w:szCs w:val="24"/>
          <w:bdr w:val="none" w:sz="0" w:space="0" w:color="auto" w:frame="1"/>
        </w:rPr>
        <w:t>Taxonomies will be updated by each Specialty Council this year.</w:t>
      </w:r>
      <w:r w:rsidR="00CA2FB2" w:rsidRPr="00C922D8">
        <w:rPr>
          <w:rFonts w:ascii="Times New Roman" w:eastAsia="Times New Roman" w:hAnsi="Times New Roman" w:cs="Times New Roman"/>
          <w:color w:val="000000"/>
          <w:sz w:val="24"/>
          <w:szCs w:val="24"/>
          <w:bdr w:val="none" w:sz="0" w:space="0" w:color="auto" w:frame="1"/>
        </w:rPr>
        <w:t xml:space="preserve"> Scott indicated that all Taxonomies need at least min</w:t>
      </w:r>
      <w:r w:rsidR="00C922D8">
        <w:rPr>
          <w:rFonts w:ascii="Times New Roman" w:eastAsia="Times New Roman" w:hAnsi="Times New Roman" w:cs="Times New Roman"/>
          <w:color w:val="000000"/>
          <w:sz w:val="24"/>
          <w:szCs w:val="24"/>
          <w:bdr w:val="none" w:sz="0" w:space="0" w:color="auto" w:frame="1"/>
        </w:rPr>
        <w:t>or changes</w:t>
      </w:r>
      <w:r w:rsidR="00CA2FB2" w:rsidRPr="00C922D8">
        <w:rPr>
          <w:rFonts w:ascii="Times New Roman" w:eastAsia="Times New Roman" w:hAnsi="Times New Roman" w:cs="Times New Roman"/>
          <w:color w:val="000000"/>
          <w:sz w:val="24"/>
          <w:szCs w:val="24"/>
          <w:bdr w:val="none" w:sz="0" w:space="0" w:color="auto" w:frame="1"/>
        </w:rPr>
        <w:t xml:space="preserve">. Having </w:t>
      </w:r>
      <w:r w:rsidR="009A706F">
        <w:rPr>
          <w:rFonts w:ascii="Times New Roman" w:eastAsia="Times New Roman" w:hAnsi="Times New Roman" w:cs="Times New Roman"/>
          <w:color w:val="000000"/>
          <w:sz w:val="24"/>
          <w:szCs w:val="24"/>
          <w:bdr w:val="none" w:sz="0" w:space="0" w:color="auto" w:frame="1"/>
        </w:rPr>
        <w:t xml:space="preserve">each </w:t>
      </w:r>
      <w:r w:rsidR="00CA2FB2" w:rsidRPr="00C922D8">
        <w:rPr>
          <w:rFonts w:ascii="Times New Roman" w:eastAsia="Times New Roman" w:hAnsi="Times New Roman" w:cs="Times New Roman"/>
          <w:color w:val="000000"/>
          <w:sz w:val="24"/>
          <w:szCs w:val="24"/>
          <w:bdr w:val="none" w:sz="0" w:space="0" w:color="auto" w:frame="1"/>
        </w:rPr>
        <w:t>Specialty Councils review their Taxonom</w:t>
      </w:r>
      <w:r w:rsidR="009A706F">
        <w:rPr>
          <w:rFonts w:ascii="Times New Roman" w:eastAsia="Times New Roman" w:hAnsi="Times New Roman" w:cs="Times New Roman"/>
          <w:color w:val="000000"/>
          <w:sz w:val="24"/>
          <w:szCs w:val="24"/>
          <w:bdr w:val="none" w:sz="0" w:space="0" w:color="auto" w:frame="1"/>
        </w:rPr>
        <w:t>y</w:t>
      </w:r>
      <w:r w:rsidR="00CA2FB2" w:rsidRPr="00C922D8">
        <w:rPr>
          <w:rFonts w:ascii="Times New Roman" w:eastAsia="Times New Roman" w:hAnsi="Times New Roman" w:cs="Times New Roman"/>
          <w:color w:val="000000"/>
          <w:sz w:val="24"/>
          <w:szCs w:val="24"/>
          <w:bdr w:val="none" w:sz="0" w:space="0" w:color="auto" w:frame="1"/>
        </w:rPr>
        <w:t xml:space="preserve"> will also serve an educative role for Specialty Councils. </w:t>
      </w:r>
      <w:r w:rsidR="009A706F">
        <w:rPr>
          <w:rFonts w:ascii="Times New Roman" w:eastAsia="Times New Roman" w:hAnsi="Times New Roman" w:cs="Times New Roman"/>
          <w:color w:val="000000"/>
          <w:sz w:val="24"/>
          <w:szCs w:val="24"/>
          <w:bdr w:val="none" w:sz="0" w:space="0" w:color="auto" w:frame="1"/>
        </w:rPr>
        <w:t xml:space="preserve">The </w:t>
      </w:r>
      <w:proofErr w:type="spellStart"/>
      <w:r w:rsidR="009A706F" w:rsidRPr="00C922D8">
        <w:rPr>
          <w:rFonts w:ascii="Times New Roman" w:eastAsia="Times New Roman" w:hAnsi="Times New Roman" w:cs="Times New Roman"/>
          <w:i/>
          <w:color w:val="000000"/>
          <w:sz w:val="24"/>
          <w:szCs w:val="24"/>
          <w:bdr w:val="none" w:sz="0" w:space="0" w:color="auto" w:frame="1"/>
        </w:rPr>
        <w:t>C</w:t>
      </w:r>
      <w:r w:rsidR="009A706F" w:rsidRPr="00C922D8">
        <w:rPr>
          <w:rFonts w:ascii="Times New Roman" w:eastAsia="Times New Roman" w:hAnsi="Times New Roman" w:cs="Times New Roman"/>
          <w:i/>
          <w:iCs/>
          <w:color w:val="000000"/>
          <w:sz w:val="24"/>
          <w:szCs w:val="24"/>
          <w:bdr w:val="none" w:sz="0" w:space="0" w:color="auto" w:frame="1"/>
        </w:rPr>
        <w:t>oS</w:t>
      </w:r>
      <w:proofErr w:type="spellEnd"/>
      <w:r w:rsidR="009A706F" w:rsidRPr="00C922D8">
        <w:rPr>
          <w:rFonts w:ascii="Times New Roman" w:eastAsia="Times New Roman" w:hAnsi="Times New Roman" w:cs="Times New Roman"/>
          <w:i/>
          <w:iCs/>
          <w:color w:val="000000"/>
          <w:sz w:val="24"/>
          <w:szCs w:val="24"/>
          <w:bdr w:val="none" w:sz="0" w:space="0" w:color="auto" w:frame="1"/>
        </w:rPr>
        <w:t xml:space="preserve"> Policies and Procedures</w:t>
      </w:r>
      <w:r w:rsidR="009A706F" w:rsidRPr="00C922D8">
        <w:rPr>
          <w:rFonts w:ascii="Times New Roman" w:eastAsia="Times New Roman" w:hAnsi="Times New Roman" w:cs="Times New Roman"/>
          <w:color w:val="000000"/>
          <w:sz w:val="24"/>
          <w:szCs w:val="24"/>
          <w:bdr w:val="none" w:sz="0" w:space="0" w:color="auto" w:frame="1"/>
        </w:rPr>
        <w:t> </w:t>
      </w:r>
      <w:r w:rsidR="009A706F" w:rsidRPr="00C922D8">
        <w:rPr>
          <w:rFonts w:ascii="Times New Roman" w:eastAsia="Times New Roman" w:hAnsi="Times New Roman" w:cs="Times New Roman"/>
          <w:i/>
          <w:iCs/>
          <w:color w:val="000000"/>
          <w:sz w:val="24"/>
          <w:szCs w:val="24"/>
          <w:bdr w:val="none" w:sz="0" w:space="0" w:color="auto" w:frame="1"/>
        </w:rPr>
        <w:t>for E &amp; T Specialty Taxonomy Submission, Approval, and Dissemination</w:t>
      </w:r>
      <w:r w:rsidR="009A706F" w:rsidRPr="00C922D8">
        <w:rPr>
          <w:rFonts w:ascii="Times New Roman" w:eastAsia="Times New Roman" w:hAnsi="Times New Roman" w:cs="Times New Roman"/>
          <w:color w:val="000000"/>
          <w:sz w:val="24"/>
          <w:szCs w:val="24"/>
          <w:bdr w:val="none" w:sz="0" w:space="0" w:color="auto" w:frame="1"/>
        </w:rPr>
        <w:t xml:space="preserve"> </w:t>
      </w:r>
      <w:r w:rsidR="00667E14">
        <w:rPr>
          <w:rFonts w:ascii="Times New Roman" w:eastAsia="Times New Roman" w:hAnsi="Times New Roman" w:cs="Times New Roman"/>
          <w:color w:val="000000"/>
          <w:sz w:val="24"/>
          <w:szCs w:val="24"/>
          <w:bdr w:val="none" w:sz="0" w:space="0" w:color="auto" w:frame="1"/>
        </w:rPr>
        <w:t>propose</w:t>
      </w:r>
      <w:r w:rsidR="009A706F">
        <w:rPr>
          <w:rFonts w:ascii="Times New Roman" w:eastAsia="Times New Roman" w:hAnsi="Times New Roman" w:cs="Times New Roman"/>
          <w:color w:val="000000"/>
          <w:sz w:val="24"/>
          <w:szCs w:val="24"/>
          <w:bdr w:val="none" w:sz="0" w:space="0" w:color="auto" w:frame="1"/>
        </w:rPr>
        <w:t>s</w:t>
      </w:r>
      <w:r w:rsidR="00667E14">
        <w:rPr>
          <w:rFonts w:ascii="Times New Roman" w:eastAsia="Times New Roman" w:hAnsi="Times New Roman" w:cs="Times New Roman"/>
          <w:color w:val="000000"/>
          <w:sz w:val="24"/>
          <w:szCs w:val="24"/>
          <w:bdr w:val="none" w:sz="0" w:space="0" w:color="auto" w:frame="1"/>
        </w:rPr>
        <w:t xml:space="preserve"> that the </w:t>
      </w:r>
      <w:proofErr w:type="spellStart"/>
      <w:r w:rsidR="00A90C2C" w:rsidRPr="00C922D8">
        <w:rPr>
          <w:rFonts w:ascii="Times New Roman" w:eastAsia="Times New Roman" w:hAnsi="Times New Roman" w:cs="Times New Roman"/>
          <w:color w:val="000000"/>
          <w:sz w:val="24"/>
          <w:szCs w:val="24"/>
          <w:bdr w:val="none" w:sz="0" w:space="0" w:color="auto" w:frame="1"/>
        </w:rPr>
        <w:t>CoS</w:t>
      </w:r>
      <w:proofErr w:type="spellEnd"/>
      <w:r w:rsidR="00A90C2C" w:rsidRPr="00C922D8">
        <w:rPr>
          <w:rFonts w:ascii="Times New Roman" w:eastAsia="Times New Roman" w:hAnsi="Times New Roman" w:cs="Times New Roman"/>
          <w:color w:val="000000"/>
          <w:sz w:val="24"/>
          <w:szCs w:val="24"/>
          <w:bdr w:val="none" w:sz="0" w:space="0" w:color="auto" w:frame="1"/>
        </w:rPr>
        <w:t xml:space="preserve"> EC will be consultants or </w:t>
      </w:r>
      <w:r w:rsidR="00667E14">
        <w:rPr>
          <w:rFonts w:ascii="Times New Roman" w:eastAsia="Times New Roman" w:hAnsi="Times New Roman" w:cs="Times New Roman"/>
          <w:color w:val="000000"/>
          <w:sz w:val="24"/>
          <w:szCs w:val="24"/>
          <w:bdr w:val="none" w:sz="0" w:space="0" w:color="auto" w:frame="1"/>
        </w:rPr>
        <w:t xml:space="preserve">they will </w:t>
      </w:r>
      <w:r w:rsidR="00A90C2C" w:rsidRPr="00C922D8">
        <w:rPr>
          <w:rFonts w:ascii="Times New Roman" w:eastAsia="Times New Roman" w:hAnsi="Times New Roman" w:cs="Times New Roman"/>
          <w:color w:val="000000"/>
          <w:sz w:val="24"/>
          <w:szCs w:val="24"/>
          <w:bdr w:val="none" w:sz="0" w:space="0" w:color="auto" w:frame="1"/>
        </w:rPr>
        <w:t>approve others to be c</w:t>
      </w:r>
      <w:r w:rsidR="00CA2FB2" w:rsidRPr="00C922D8">
        <w:rPr>
          <w:rFonts w:ascii="Times New Roman" w:eastAsia="Times New Roman" w:hAnsi="Times New Roman" w:cs="Times New Roman"/>
          <w:color w:val="000000"/>
          <w:sz w:val="24"/>
          <w:szCs w:val="24"/>
          <w:bdr w:val="none" w:sz="0" w:space="0" w:color="auto" w:frame="1"/>
        </w:rPr>
        <w:t>onsultants</w:t>
      </w:r>
      <w:r w:rsidR="00667E14">
        <w:rPr>
          <w:rFonts w:ascii="Times New Roman" w:eastAsia="Times New Roman" w:hAnsi="Times New Roman" w:cs="Times New Roman"/>
          <w:color w:val="000000"/>
          <w:sz w:val="24"/>
          <w:szCs w:val="24"/>
          <w:bdr w:val="none" w:sz="0" w:space="0" w:color="auto" w:frame="1"/>
        </w:rPr>
        <w:t xml:space="preserve"> to assist</w:t>
      </w:r>
      <w:r w:rsidR="00CA2FB2" w:rsidRPr="00C922D8">
        <w:rPr>
          <w:rFonts w:ascii="Times New Roman" w:eastAsia="Times New Roman" w:hAnsi="Times New Roman" w:cs="Times New Roman"/>
          <w:color w:val="000000"/>
          <w:sz w:val="24"/>
          <w:szCs w:val="24"/>
          <w:bdr w:val="none" w:sz="0" w:space="0" w:color="auto" w:frame="1"/>
        </w:rPr>
        <w:t xml:space="preserve"> Specialty Counci</w:t>
      </w:r>
      <w:r w:rsidR="00667E14">
        <w:rPr>
          <w:rFonts w:ascii="Times New Roman" w:eastAsia="Times New Roman" w:hAnsi="Times New Roman" w:cs="Times New Roman"/>
          <w:color w:val="000000"/>
          <w:sz w:val="24"/>
          <w:szCs w:val="24"/>
          <w:bdr w:val="none" w:sz="0" w:space="0" w:color="auto" w:frame="1"/>
        </w:rPr>
        <w:t xml:space="preserve">ls, if needed, as they </w:t>
      </w:r>
      <w:r w:rsidR="00CA2FB2" w:rsidRPr="00C922D8">
        <w:rPr>
          <w:rFonts w:ascii="Times New Roman" w:eastAsia="Times New Roman" w:hAnsi="Times New Roman" w:cs="Times New Roman"/>
          <w:color w:val="000000"/>
          <w:sz w:val="24"/>
          <w:szCs w:val="24"/>
          <w:bdr w:val="none" w:sz="0" w:space="0" w:color="auto" w:frame="1"/>
        </w:rPr>
        <w:t>review their Taxonomies.</w:t>
      </w:r>
      <w:r w:rsidR="00667E14">
        <w:rPr>
          <w:rFonts w:ascii="Times New Roman" w:eastAsia="Times New Roman" w:hAnsi="Times New Roman" w:cs="Times New Roman"/>
          <w:color w:val="000000"/>
          <w:sz w:val="24"/>
          <w:szCs w:val="24"/>
          <w:bdr w:val="none" w:sz="0" w:space="0" w:color="auto" w:frame="1"/>
        </w:rPr>
        <w:t xml:space="preserve"> Finally, it is proposed that </w:t>
      </w:r>
      <w:proofErr w:type="spellStart"/>
      <w:proofErr w:type="gramStart"/>
      <w:r w:rsidR="00667E14">
        <w:rPr>
          <w:rFonts w:ascii="Times New Roman" w:eastAsia="Times New Roman" w:hAnsi="Times New Roman" w:cs="Times New Roman"/>
          <w:color w:val="000000"/>
          <w:sz w:val="24"/>
          <w:szCs w:val="24"/>
          <w:bdr w:val="none" w:sz="0" w:space="0" w:color="auto" w:frame="1"/>
        </w:rPr>
        <w:t>C</w:t>
      </w:r>
      <w:r w:rsidR="00CA2FB2" w:rsidRPr="00C922D8">
        <w:rPr>
          <w:rFonts w:ascii="Times New Roman" w:eastAsia="Times New Roman" w:hAnsi="Times New Roman" w:cs="Times New Roman"/>
          <w:color w:val="000000"/>
          <w:sz w:val="24"/>
          <w:szCs w:val="24"/>
          <w:bdr w:val="none" w:sz="0" w:space="0" w:color="auto" w:frame="1"/>
        </w:rPr>
        <w:t>o</w:t>
      </w:r>
      <w:r w:rsidR="00667E14">
        <w:rPr>
          <w:rFonts w:ascii="Times New Roman" w:eastAsia="Times New Roman" w:hAnsi="Times New Roman" w:cs="Times New Roman"/>
          <w:color w:val="000000"/>
          <w:sz w:val="24"/>
          <w:szCs w:val="24"/>
          <w:bdr w:val="none" w:sz="0" w:space="0" w:color="auto" w:frame="1"/>
        </w:rPr>
        <w:t>S</w:t>
      </w:r>
      <w:proofErr w:type="spellEnd"/>
      <w:proofErr w:type="gramEnd"/>
      <w:r w:rsidR="00CA2FB2" w:rsidRPr="00C922D8">
        <w:rPr>
          <w:rFonts w:ascii="Times New Roman" w:eastAsia="Times New Roman" w:hAnsi="Times New Roman" w:cs="Times New Roman"/>
          <w:color w:val="000000"/>
          <w:sz w:val="24"/>
          <w:szCs w:val="24"/>
          <w:bdr w:val="none" w:sz="0" w:space="0" w:color="auto" w:frame="1"/>
        </w:rPr>
        <w:t xml:space="preserve"> will then review the Taxonomies </w:t>
      </w:r>
      <w:r w:rsidR="00A90C2C" w:rsidRPr="00C922D8">
        <w:rPr>
          <w:rFonts w:ascii="Times New Roman" w:eastAsia="Times New Roman" w:hAnsi="Times New Roman" w:cs="Times New Roman"/>
          <w:color w:val="000000"/>
          <w:sz w:val="24"/>
          <w:szCs w:val="24"/>
          <w:bdr w:val="none" w:sz="0" w:space="0" w:color="auto" w:frame="1"/>
        </w:rPr>
        <w:t xml:space="preserve">for consistency, rather than for content. </w:t>
      </w:r>
      <w:proofErr w:type="spellStart"/>
      <w:r w:rsidR="00CA2FB2" w:rsidRPr="00C922D8">
        <w:rPr>
          <w:rFonts w:ascii="Times New Roman" w:eastAsia="Times New Roman" w:hAnsi="Times New Roman" w:cs="Times New Roman"/>
          <w:color w:val="000000"/>
          <w:sz w:val="24"/>
          <w:szCs w:val="24"/>
          <w:bdr w:val="none" w:sz="0" w:space="0" w:color="auto" w:frame="1"/>
        </w:rPr>
        <w:t>CoS</w:t>
      </w:r>
      <w:proofErr w:type="spellEnd"/>
      <w:r w:rsidR="00CA2FB2" w:rsidRPr="00C922D8">
        <w:rPr>
          <w:rFonts w:ascii="Times New Roman" w:eastAsia="Times New Roman" w:hAnsi="Times New Roman" w:cs="Times New Roman"/>
          <w:color w:val="000000"/>
          <w:sz w:val="24"/>
          <w:szCs w:val="24"/>
          <w:bdr w:val="none" w:sz="0" w:space="0" w:color="auto" w:frame="1"/>
        </w:rPr>
        <w:t xml:space="preserve"> will then formally approve the Taxonomies</w:t>
      </w:r>
      <w:r w:rsidR="00177CEB" w:rsidRPr="00C922D8">
        <w:rPr>
          <w:rFonts w:ascii="Times New Roman" w:eastAsia="Times New Roman" w:hAnsi="Times New Roman" w:cs="Times New Roman"/>
          <w:color w:val="000000"/>
          <w:sz w:val="24"/>
          <w:szCs w:val="24"/>
          <w:bdr w:val="none" w:sz="0" w:space="0" w:color="auto" w:frame="1"/>
        </w:rPr>
        <w:t xml:space="preserve">. </w:t>
      </w:r>
      <w:r w:rsidR="00667E14">
        <w:rPr>
          <w:rFonts w:ascii="Times New Roman" w:eastAsia="Times New Roman" w:hAnsi="Times New Roman" w:cs="Times New Roman"/>
          <w:color w:val="000000"/>
          <w:sz w:val="24"/>
          <w:szCs w:val="24"/>
          <w:bdr w:val="none" w:sz="0" w:space="0" w:color="auto" w:frame="1"/>
        </w:rPr>
        <w:t>A timeline was laid out to get all of this work done by our full day meeting in November 2021</w:t>
      </w:r>
      <w:r w:rsidR="009A706F">
        <w:rPr>
          <w:rFonts w:ascii="Times New Roman" w:eastAsia="Times New Roman" w:hAnsi="Times New Roman" w:cs="Times New Roman"/>
          <w:color w:val="000000"/>
          <w:sz w:val="24"/>
          <w:szCs w:val="24"/>
          <w:bdr w:val="none" w:sz="0" w:space="0" w:color="auto" w:frame="1"/>
        </w:rPr>
        <w:t>.  By the second quarter meeting e</w:t>
      </w:r>
      <w:r w:rsidR="009A706F" w:rsidRPr="009A706F">
        <w:rPr>
          <w:rFonts w:ascii="Times New Roman" w:eastAsia="Times New Roman" w:hAnsi="Times New Roman" w:cs="Times New Roman"/>
          <w:color w:val="000000"/>
          <w:sz w:val="24"/>
          <w:szCs w:val="24"/>
          <w:bdr w:val="none" w:sz="0" w:space="0" w:color="auto" w:frame="1"/>
        </w:rPr>
        <w:t xml:space="preserve">ach Specialty Council will </w:t>
      </w:r>
      <w:r w:rsidR="009A706F">
        <w:rPr>
          <w:rFonts w:ascii="Times New Roman" w:eastAsia="Times New Roman" w:hAnsi="Times New Roman" w:cs="Times New Roman"/>
          <w:color w:val="000000"/>
          <w:sz w:val="24"/>
          <w:szCs w:val="24"/>
          <w:bdr w:val="none" w:sz="0" w:space="0" w:color="auto" w:frame="1"/>
        </w:rPr>
        <w:t xml:space="preserve">have chosen </w:t>
      </w:r>
      <w:r w:rsidR="009A706F" w:rsidRPr="009A706F">
        <w:rPr>
          <w:rFonts w:ascii="Times New Roman" w:eastAsia="Times New Roman" w:hAnsi="Times New Roman" w:cs="Times New Roman"/>
          <w:color w:val="000000"/>
          <w:sz w:val="24"/>
          <w:szCs w:val="24"/>
          <w:bdr w:val="none" w:sz="0" w:space="0" w:color="auto" w:frame="1"/>
        </w:rPr>
        <w:t>a champion(s) to review and begin the process of revision of their Taxonomy</w:t>
      </w:r>
      <w:r w:rsidR="009A706F">
        <w:rPr>
          <w:rFonts w:ascii="Times New Roman" w:eastAsia="Times New Roman" w:hAnsi="Times New Roman" w:cs="Times New Roman"/>
          <w:color w:val="000000"/>
          <w:sz w:val="24"/>
          <w:szCs w:val="24"/>
          <w:bdr w:val="none" w:sz="0" w:space="0" w:color="auto" w:frame="1"/>
        </w:rPr>
        <w:t>.</w:t>
      </w:r>
      <w:r w:rsidR="00667E14">
        <w:rPr>
          <w:rFonts w:ascii="Times New Roman" w:eastAsia="Times New Roman" w:hAnsi="Times New Roman" w:cs="Times New Roman"/>
          <w:color w:val="000000"/>
          <w:sz w:val="24"/>
          <w:szCs w:val="24"/>
          <w:bdr w:val="none" w:sz="0" w:space="0" w:color="auto" w:frame="1"/>
        </w:rPr>
        <w:t xml:space="preserve"> </w:t>
      </w:r>
      <w:r w:rsidR="009A706F">
        <w:rPr>
          <w:rFonts w:ascii="Times New Roman" w:eastAsia="Times New Roman" w:hAnsi="Times New Roman" w:cs="Times New Roman"/>
          <w:color w:val="000000"/>
          <w:sz w:val="24"/>
          <w:szCs w:val="24"/>
          <w:bdr w:val="none" w:sz="0" w:space="0" w:color="auto" w:frame="1"/>
        </w:rPr>
        <w:t xml:space="preserve">By the third quarter meeting, it is expected that each </w:t>
      </w:r>
      <w:r w:rsidR="00667E14">
        <w:rPr>
          <w:rFonts w:ascii="Times New Roman" w:eastAsia="Times New Roman" w:hAnsi="Times New Roman" w:cs="Times New Roman"/>
          <w:color w:val="000000"/>
          <w:sz w:val="24"/>
          <w:szCs w:val="24"/>
          <w:bdr w:val="none" w:sz="0" w:space="0" w:color="auto" w:frame="1"/>
        </w:rPr>
        <w:t xml:space="preserve">Specialty Council </w:t>
      </w:r>
      <w:r w:rsidR="009A706F">
        <w:rPr>
          <w:rFonts w:ascii="Times New Roman" w:eastAsia="Times New Roman" w:hAnsi="Times New Roman" w:cs="Times New Roman"/>
          <w:color w:val="000000"/>
          <w:sz w:val="24"/>
          <w:szCs w:val="24"/>
          <w:bdr w:val="none" w:sz="0" w:space="0" w:color="auto" w:frame="1"/>
        </w:rPr>
        <w:t xml:space="preserve">will have reviewed and submitted their Taxonomy for </w:t>
      </w:r>
      <w:proofErr w:type="spellStart"/>
      <w:r w:rsidR="009A706F">
        <w:rPr>
          <w:rFonts w:ascii="Times New Roman" w:eastAsia="Times New Roman" w:hAnsi="Times New Roman" w:cs="Times New Roman"/>
          <w:color w:val="000000"/>
          <w:sz w:val="24"/>
          <w:szCs w:val="24"/>
          <w:bdr w:val="none" w:sz="0" w:space="0" w:color="auto" w:frame="1"/>
        </w:rPr>
        <w:t>CoS</w:t>
      </w:r>
      <w:proofErr w:type="spellEnd"/>
      <w:r w:rsidR="009A706F">
        <w:rPr>
          <w:rFonts w:ascii="Times New Roman" w:eastAsia="Times New Roman" w:hAnsi="Times New Roman" w:cs="Times New Roman"/>
          <w:color w:val="000000"/>
          <w:sz w:val="24"/>
          <w:szCs w:val="24"/>
          <w:bdr w:val="none" w:sz="0" w:space="0" w:color="auto" w:frame="1"/>
        </w:rPr>
        <w:t xml:space="preserve"> EC review. </w:t>
      </w:r>
      <w:r w:rsidR="00667E14">
        <w:rPr>
          <w:rFonts w:ascii="Times New Roman" w:eastAsia="Times New Roman" w:hAnsi="Times New Roman" w:cs="Times New Roman"/>
          <w:color w:val="000000"/>
          <w:sz w:val="24"/>
          <w:szCs w:val="24"/>
          <w:bdr w:val="none" w:sz="0" w:space="0" w:color="auto" w:frame="1"/>
        </w:rPr>
        <w:t xml:space="preserve"> </w:t>
      </w:r>
      <w:r w:rsidR="009A706F">
        <w:rPr>
          <w:rFonts w:ascii="Times New Roman" w:eastAsia="Times New Roman" w:hAnsi="Times New Roman" w:cs="Times New Roman"/>
          <w:color w:val="000000"/>
          <w:sz w:val="24"/>
          <w:szCs w:val="24"/>
          <w:bdr w:val="none" w:sz="0" w:space="0" w:color="auto" w:frame="1"/>
        </w:rPr>
        <w:t xml:space="preserve">In fourth quarter </w:t>
      </w:r>
      <w:r w:rsidR="00667E14">
        <w:rPr>
          <w:rFonts w:ascii="Times New Roman" w:eastAsia="Times New Roman" w:hAnsi="Times New Roman" w:cs="Times New Roman"/>
          <w:color w:val="000000"/>
          <w:sz w:val="24"/>
          <w:szCs w:val="24"/>
          <w:bdr w:val="none" w:sz="0" w:space="0" w:color="auto" w:frame="1"/>
        </w:rPr>
        <w:t xml:space="preserve">Specialty Councils </w:t>
      </w:r>
      <w:r w:rsidR="009A706F">
        <w:rPr>
          <w:rFonts w:ascii="Times New Roman" w:eastAsia="Times New Roman" w:hAnsi="Times New Roman" w:cs="Times New Roman"/>
          <w:color w:val="000000"/>
          <w:sz w:val="24"/>
          <w:szCs w:val="24"/>
          <w:bdr w:val="none" w:sz="0" w:space="0" w:color="auto" w:frame="1"/>
        </w:rPr>
        <w:t xml:space="preserve">will have </w:t>
      </w:r>
      <w:proofErr w:type="gramStart"/>
      <w:r w:rsidR="009A706F">
        <w:rPr>
          <w:rFonts w:ascii="Times New Roman" w:eastAsia="Times New Roman" w:hAnsi="Times New Roman" w:cs="Times New Roman"/>
          <w:color w:val="000000"/>
          <w:sz w:val="24"/>
          <w:szCs w:val="24"/>
          <w:bdr w:val="none" w:sz="0" w:space="0" w:color="auto" w:frame="1"/>
        </w:rPr>
        <w:t xml:space="preserve">received </w:t>
      </w:r>
      <w:r w:rsidR="00667E14">
        <w:rPr>
          <w:rFonts w:ascii="Times New Roman" w:eastAsia="Times New Roman" w:hAnsi="Times New Roman" w:cs="Times New Roman"/>
          <w:color w:val="000000"/>
          <w:sz w:val="24"/>
          <w:szCs w:val="24"/>
          <w:bdr w:val="none" w:sz="0" w:space="0" w:color="auto" w:frame="1"/>
        </w:rPr>
        <w:t xml:space="preserve"> feedback</w:t>
      </w:r>
      <w:proofErr w:type="gramEnd"/>
      <w:r w:rsidR="00667E14">
        <w:rPr>
          <w:rFonts w:ascii="Times New Roman" w:eastAsia="Times New Roman" w:hAnsi="Times New Roman" w:cs="Times New Roman"/>
          <w:color w:val="000000"/>
          <w:sz w:val="24"/>
          <w:szCs w:val="24"/>
          <w:bdr w:val="none" w:sz="0" w:space="0" w:color="auto" w:frame="1"/>
        </w:rPr>
        <w:t xml:space="preserve"> </w:t>
      </w:r>
      <w:r w:rsidR="009A706F">
        <w:rPr>
          <w:rFonts w:ascii="Times New Roman" w:eastAsia="Times New Roman" w:hAnsi="Times New Roman" w:cs="Times New Roman"/>
          <w:color w:val="000000"/>
          <w:sz w:val="24"/>
          <w:szCs w:val="24"/>
          <w:bdr w:val="none" w:sz="0" w:space="0" w:color="auto" w:frame="1"/>
        </w:rPr>
        <w:t xml:space="preserve">from </w:t>
      </w:r>
      <w:proofErr w:type="spellStart"/>
      <w:r w:rsidR="009A706F">
        <w:rPr>
          <w:rFonts w:ascii="Times New Roman" w:eastAsia="Times New Roman" w:hAnsi="Times New Roman" w:cs="Times New Roman"/>
          <w:color w:val="000000"/>
          <w:sz w:val="24"/>
          <w:szCs w:val="24"/>
          <w:bdr w:val="none" w:sz="0" w:space="0" w:color="auto" w:frame="1"/>
        </w:rPr>
        <w:t>CoS</w:t>
      </w:r>
      <w:proofErr w:type="spellEnd"/>
      <w:r w:rsidR="009A706F">
        <w:rPr>
          <w:rFonts w:ascii="Times New Roman" w:eastAsia="Times New Roman" w:hAnsi="Times New Roman" w:cs="Times New Roman"/>
          <w:color w:val="000000"/>
          <w:sz w:val="24"/>
          <w:szCs w:val="24"/>
          <w:bdr w:val="none" w:sz="0" w:space="0" w:color="auto" w:frame="1"/>
        </w:rPr>
        <w:t xml:space="preserve"> EC </w:t>
      </w:r>
      <w:r w:rsidR="00667E14">
        <w:rPr>
          <w:rFonts w:ascii="Times New Roman" w:eastAsia="Times New Roman" w:hAnsi="Times New Roman" w:cs="Times New Roman"/>
          <w:color w:val="000000"/>
          <w:sz w:val="24"/>
          <w:szCs w:val="24"/>
          <w:bdr w:val="none" w:sz="0" w:space="0" w:color="auto" w:frame="1"/>
        </w:rPr>
        <w:t>and do</w:t>
      </w:r>
      <w:r w:rsidR="009A706F">
        <w:rPr>
          <w:rFonts w:ascii="Times New Roman" w:eastAsia="Times New Roman" w:hAnsi="Times New Roman" w:cs="Times New Roman"/>
          <w:color w:val="000000"/>
          <w:sz w:val="24"/>
          <w:szCs w:val="24"/>
          <w:bdr w:val="none" w:sz="0" w:space="0" w:color="auto" w:frame="1"/>
        </w:rPr>
        <w:t xml:space="preserve">ne </w:t>
      </w:r>
      <w:r w:rsidR="00667E14">
        <w:rPr>
          <w:rFonts w:ascii="Times New Roman" w:eastAsia="Times New Roman" w:hAnsi="Times New Roman" w:cs="Times New Roman"/>
          <w:color w:val="000000"/>
          <w:sz w:val="24"/>
          <w:szCs w:val="24"/>
          <w:bdr w:val="none" w:sz="0" w:space="0" w:color="auto" w:frame="1"/>
        </w:rPr>
        <w:t xml:space="preserve"> any recommended revisions for the</w:t>
      </w:r>
      <w:r w:rsidR="009A706F">
        <w:rPr>
          <w:rFonts w:ascii="Times New Roman" w:eastAsia="Times New Roman" w:hAnsi="Times New Roman" w:cs="Times New Roman"/>
          <w:color w:val="000000"/>
          <w:sz w:val="24"/>
          <w:szCs w:val="24"/>
          <w:bdr w:val="none" w:sz="0" w:space="0" w:color="auto" w:frame="1"/>
        </w:rPr>
        <w:t xml:space="preserve"> fourth </w:t>
      </w:r>
      <w:r w:rsidR="00667E14">
        <w:rPr>
          <w:rFonts w:ascii="Times New Roman" w:eastAsia="Times New Roman" w:hAnsi="Times New Roman" w:cs="Times New Roman"/>
          <w:color w:val="000000"/>
          <w:sz w:val="24"/>
          <w:szCs w:val="24"/>
          <w:bdr w:val="none" w:sz="0" w:space="0" w:color="auto" w:frame="1"/>
        </w:rPr>
        <w:t xml:space="preserve"> quarter meeting, and full approval </w:t>
      </w:r>
      <w:r w:rsidR="009A706F">
        <w:rPr>
          <w:rFonts w:ascii="Times New Roman" w:eastAsia="Times New Roman" w:hAnsi="Times New Roman" w:cs="Times New Roman"/>
          <w:color w:val="000000"/>
          <w:sz w:val="24"/>
          <w:szCs w:val="24"/>
          <w:bdr w:val="none" w:sz="0" w:space="0" w:color="auto" w:frame="1"/>
        </w:rPr>
        <w:t xml:space="preserve">of each Specialty’s Taxonomy by </w:t>
      </w:r>
      <w:proofErr w:type="spellStart"/>
      <w:r w:rsidR="009A706F">
        <w:rPr>
          <w:rFonts w:ascii="Times New Roman" w:eastAsia="Times New Roman" w:hAnsi="Times New Roman" w:cs="Times New Roman"/>
          <w:color w:val="000000"/>
          <w:sz w:val="24"/>
          <w:szCs w:val="24"/>
          <w:bdr w:val="none" w:sz="0" w:space="0" w:color="auto" w:frame="1"/>
        </w:rPr>
        <w:t>CoS</w:t>
      </w:r>
      <w:proofErr w:type="spellEnd"/>
      <w:r w:rsidR="009A706F">
        <w:rPr>
          <w:rFonts w:ascii="Times New Roman" w:eastAsia="Times New Roman" w:hAnsi="Times New Roman" w:cs="Times New Roman"/>
          <w:color w:val="000000"/>
          <w:sz w:val="24"/>
          <w:szCs w:val="24"/>
          <w:bdr w:val="none" w:sz="0" w:space="0" w:color="auto" w:frame="1"/>
        </w:rPr>
        <w:t xml:space="preserve"> Board of Directors </w:t>
      </w:r>
      <w:r w:rsidR="00667E14">
        <w:rPr>
          <w:rFonts w:ascii="Times New Roman" w:eastAsia="Times New Roman" w:hAnsi="Times New Roman" w:cs="Times New Roman"/>
          <w:color w:val="000000"/>
          <w:sz w:val="24"/>
          <w:szCs w:val="24"/>
          <w:bdr w:val="none" w:sz="0" w:space="0" w:color="auto" w:frame="1"/>
        </w:rPr>
        <w:t>at the November meeting.</w:t>
      </w:r>
    </w:p>
    <w:p w14:paraId="59A9786C" w14:textId="77777777" w:rsidR="00D76B41" w:rsidRPr="00177CEB" w:rsidRDefault="00D76B41" w:rsidP="00D76B41">
      <w:pPr>
        <w:pStyle w:val="ListParagraph"/>
        <w:shd w:val="clear" w:color="auto" w:fill="FFFFFF"/>
        <w:ind w:left="1080"/>
        <w:textAlignment w:val="baseline"/>
        <w:rPr>
          <w:rFonts w:ascii="Times New Roman" w:eastAsia="Times New Roman" w:hAnsi="Times New Roman" w:cs="Times New Roman"/>
          <w:color w:val="323130"/>
          <w:sz w:val="24"/>
          <w:szCs w:val="24"/>
        </w:rPr>
      </w:pPr>
    </w:p>
    <w:p w14:paraId="557D9D8D" w14:textId="58013207" w:rsidR="00D76B41" w:rsidRPr="00D76B41" w:rsidRDefault="00177CEB" w:rsidP="00E93189">
      <w:pPr>
        <w:pStyle w:val="ListParagraph"/>
        <w:numPr>
          <w:ilvl w:val="0"/>
          <w:numId w:val="10"/>
        </w:numPr>
        <w:shd w:val="clear" w:color="auto" w:fill="FFFFFF"/>
        <w:textAlignment w:val="baseline"/>
        <w:rPr>
          <w:rFonts w:ascii="Times New Roman" w:hAnsi="Times New Roman" w:cs="Times New Roman"/>
          <w:sz w:val="24"/>
          <w:szCs w:val="24"/>
        </w:rPr>
      </w:pPr>
      <w:r w:rsidRPr="00D76B41">
        <w:rPr>
          <w:rFonts w:ascii="Times New Roman" w:eastAsia="Times New Roman" w:hAnsi="Times New Roman" w:cs="Times New Roman"/>
          <w:color w:val="000000"/>
          <w:sz w:val="24"/>
          <w:szCs w:val="24"/>
          <w:bdr w:val="none" w:sz="0" w:space="0" w:color="auto" w:frame="1"/>
        </w:rPr>
        <w:t xml:space="preserve">Questions were </w:t>
      </w:r>
      <w:r w:rsidR="004F2480" w:rsidRPr="00D76B41">
        <w:rPr>
          <w:rFonts w:ascii="Times New Roman" w:eastAsia="Times New Roman" w:hAnsi="Times New Roman" w:cs="Times New Roman"/>
          <w:color w:val="000000"/>
          <w:sz w:val="24"/>
          <w:szCs w:val="24"/>
          <w:bdr w:val="none" w:sz="0" w:space="0" w:color="auto" w:frame="1"/>
        </w:rPr>
        <w:t xml:space="preserve">asked and </w:t>
      </w:r>
      <w:r w:rsidRPr="00D76B41">
        <w:rPr>
          <w:rFonts w:ascii="Times New Roman" w:eastAsia="Times New Roman" w:hAnsi="Times New Roman" w:cs="Times New Roman"/>
          <w:color w:val="000000"/>
          <w:sz w:val="24"/>
          <w:szCs w:val="24"/>
          <w:bdr w:val="none" w:sz="0" w:space="0" w:color="auto" w:frame="1"/>
        </w:rPr>
        <w:t xml:space="preserve">answered. </w:t>
      </w:r>
      <w:r w:rsidR="00667E14">
        <w:rPr>
          <w:rFonts w:ascii="Times New Roman" w:eastAsia="Times New Roman" w:hAnsi="Times New Roman" w:cs="Times New Roman"/>
          <w:color w:val="000000"/>
          <w:sz w:val="24"/>
          <w:szCs w:val="24"/>
          <w:bdr w:val="none" w:sz="0" w:space="0" w:color="auto" w:frame="1"/>
        </w:rPr>
        <w:t>Another question involved what</w:t>
      </w:r>
      <w:r w:rsidRPr="00D76B41">
        <w:rPr>
          <w:rFonts w:ascii="Times New Roman" w:eastAsia="Times New Roman" w:hAnsi="Times New Roman" w:cs="Times New Roman"/>
          <w:color w:val="000000"/>
          <w:sz w:val="24"/>
          <w:szCs w:val="24"/>
          <w:bdr w:val="none" w:sz="0" w:space="0" w:color="auto" w:frame="1"/>
        </w:rPr>
        <w:t xml:space="preserve"> specialties do w</w:t>
      </w:r>
      <w:r w:rsidR="00667E14">
        <w:rPr>
          <w:rFonts w:ascii="Times New Roman" w:eastAsia="Times New Roman" w:hAnsi="Times New Roman" w:cs="Times New Roman"/>
          <w:color w:val="000000"/>
          <w:sz w:val="24"/>
          <w:szCs w:val="24"/>
          <w:bdr w:val="none" w:sz="0" w:space="0" w:color="auto" w:frame="1"/>
        </w:rPr>
        <w:t>hich d</w:t>
      </w:r>
      <w:r w:rsidRPr="00D76B41">
        <w:rPr>
          <w:rFonts w:ascii="Times New Roman" w:eastAsia="Times New Roman" w:hAnsi="Times New Roman" w:cs="Times New Roman"/>
          <w:color w:val="000000"/>
          <w:sz w:val="24"/>
          <w:szCs w:val="24"/>
          <w:bdr w:val="none" w:sz="0" w:space="0" w:color="auto" w:frame="1"/>
        </w:rPr>
        <w:t>on’t have post</w:t>
      </w:r>
      <w:r w:rsidR="00667E14">
        <w:rPr>
          <w:rFonts w:ascii="Times New Roman" w:eastAsia="Times New Roman" w:hAnsi="Times New Roman" w:cs="Times New Roman"/>
          <w:color w:val="000000"/>
          <w:sz w:val="24"/>
          <w:szCs w:val="24"/>
          <w:bdr w:val="none" w:sz="0" w:space="0" w:color="auto" w:frame="1"/>
        </w:rPr>
        <w:t>doctoral training. Victor Molinari indicated that it</w:t>
      </w:r>
      <w:r w:rsidRPr="00D76B41">
        <w:rPr>
          <w:rFonts w:ascii="Times New Roman" w:eastAsia="Times New Roman" w:hAnsi="Times New Roman" w:cs="Times New Roman"/>
          <w:color w:val="000000"/>
          <w:sz w:val="24"/>
          <w:szCs w:val="24"/>
          <w:bdr w:val="none" w:sz="0" w:space="0" w:color="auto" w:frame="1"/>
        </w:rPr>
        <w:t xml:space="preserve"> is ok for specialty councils to not have postdoctoral </w:t>
      </w:r>
      <w:r w:rsidR="004F2480" w:rsidRPr="00D76B41">
        <w:rPr>
          <w:rFonts w:ascii="Times New Roman" w:eastAsia="Times New Roman" w:hAnsi="Times New Roman" w:cs="Times New Roman"/>
          <w:color w:val="000000"/>
          <w:sz w:val="24"/>
          <w:szCs w:val="24"/>
          <w:bdr w:val="none" w:sz="0" w:space="0" w:color="auto" w:frame="1"/>
        </w:rPr>
        <w:t>S</w:t>
      </w:r>
      <w:r w:rsidRPr="00D76B41">
        <w:rPr>
          <w:rFonts w:ascii="Times New Roman" w:eastAsia="Times New Roman" w:hAnsi="Times New Roman" w:cs="Times New Roman"/>
          <w:color w:val="000000"/>
          <w:sz w:val="24"/>
          <w:szCs w:val="24"/>
          <w:bdr w:val="none" w:sz="0" w:space="0" w:color="auto" w:frame="1"/>
        </w:rPr>
        <w:t xml:space="preserve">pecialty </w:t>
      </w:r>
      <w:r w:rsidR="004F2480" w:rsidRPr="00D76B41">
        <w:rPr>
          <w:rFonts w:ascii="Times New Roman" w:eastAsia="Times New Roman" w:hAnsi="Times New Roman" w:cs="Times New Roman"/>
          <w:color w:val="000000"/>
          <w:sz w:val="24"/>
          <w:szCs w:val="24"/>
          <w:bdr w:val="none" w:sz="0" w:space="0" w:color="auto" w:frame="1"/>
        </w:rPr>
        <w:t>T</w:t>
      </w:r>
      <w:r w:rsidRPr="00D76B41">
        <w:rPr>
          <w:rFonts w:ascii="Times New Roman" w:eastAsia="Times New Roman" w:hAnsi="Times New Roman" w:cs="Times New Roman"/>
          <w:color w:val="000000"/>
          <w:sz w:val="24"/>
          <w:szCs w:val="24"/>
          <w:bdr w:val="none" w:sz="0" w:space="0" w:color="auto" w:frame="1"/>
        </w:rPr>
        <w:t xml:space="preserve">raining. </w:t>
      </w:r>
      <w:r w:rsidR="00667E14">
        <w:rPr>
          <w:rFonts w:ascii="Times New Roman" w:eastAsia="Times New Roman" w:hAnsi="Times New Roman" w:cs="Times New Roman"/>
          <w:color w:val="000000"/>
          <w:sz w:val="24"/>
          <w:szCs w:val="24"/>
          <w:bdr w:val="none" w:sz="0" w:space="0" w:color="auto" w:frame="1"/>
        </w:rPr>
        <w:t xml:space="preserve">Rick </w:t>
      </w:r>
      <w:proofErr w:type="spellStart"/>
      <w:r w:rsidR="00667E14">
        <w:rPr>
          <w:rFonts w:ascii="Times New Roman" w:eastAsia="Times New Roman" w:hAnsi="Times New Roman" w:cs="Times New Roman"/>
          <w:color w:val="000000"/>
          <w:sz w:val="24"/>
          <w:szCs w:val="24"/>
          <w:bdr w:val="none" w:sz="0" w:space="0" w:color="auto" w:frame="1"/>
        </w:rPr>
        <w:t>Seime</w:t>
      </w:r>
      <w:proofErr w:type="spellEnd"/>
      <w:r w:rsidR="00667E14">
        <w:rPr>
          <w:rFonts w:ascii="Times New Roman" w:eastAsia="Times New Roman" w:hAnsi="Times New Roman" w:cs="Times New Roman"/>
          <w:color w:val="000000"/>
          <w:sz w:val="24"/>
          <w:szCs w:val="24"/>
          <w:bdr w:val="none" w:sz="0" w:space="0" w:color="auto" w:frame="1"/>
        </w:rPr>
        <w:t xml:space="preserve"> indicated that t</w:t>
      </w:r>
      <w:r w:rsidRPr="00D76B41">
        <w:rPr>
          <w:rFonts w:ascii="Times New Roman" w:eastAsia="Times New Roman" w:hAnsi="Times New Roman" w:cs="Times New Roman"/>
          <w:color w:val="000000"/>
          <w:sz w:val="24"/>
          <w:szCs w:val="24"/>
          <w:bdr w:val="none" w:sz="0" w:space="0" w:color="auto" w:frame="1"/>
        </w:rPr>
        <w:t xml:space="preserve">hat should be noted on </w:t>
      </w:r>
      <w:r w:rsidR="004F2480" w:rsidRPr="00D76B41">
        <w:rPr>
          <w:rFonts w:ascii="Times New Roman" w:eastAsia="Times New Roman" w:hAnsi="Times New Roman" w:cs="Times New Roman"/>
          <w:color w:val="000000"/>
          <w:sz w:val="24"/>
          <w:szCs w:val="24"/>
          <w:bdr w:val="none" w:sz="0" w:space="0" w:color="auto" w:frame="1"/>
        </w:rPr>
        <w:t xml:space="preserve">the individual </w:t>
      </w:r>
      <w:r w:rsidR="009A706F">
        <w:rPr>
          <w:rFonts w:ascii="Times New Roman" w:eastAsia="Times New Roman" w:hAnsi="Times New Roman" w:cs="Times New Roman"/>
          <w:color w:val="000000"/>
          <w:sz w:val="24"/>
          <w:szCs w:val="24"/>
          <w:bdr w:val="none" w:sz="0" w:space="0" w:color="auto" w:frame="1"/>
        </w:rPr>
        <w:t xml:space="preserve">Specialty Taxonomy Grid </w:t>
      </w:r>
      <w:r w:rsidR="00667E14">
        <w:rPr>
          <w:rFonts w:ascii="Times New Roman" w:eastAsia="Times New Roman" w:hAnsi="Times New Roman" w:cs="Times New Roman"/>
          <w:color w:val="000000"/>
          <w:sz w:val="24"/>
          <w:szCs w:val="24"/>
          <w:bdr w:val="none" w:sz="0" w:space="0" w:color="auto" w:frame="1"/>
        </w:rPr>
        <w:t>as an asterisk</w:t>
      </w:r>
      <w:r w:rsidRPr="00D76B41">
        <w:rPr>
          <w:rFonts w:ascii="Times New Roman" w:eastAsia="Times New Roman" w:hAnsi="Times New Roman" w:cs="Times New Roman"/>
          <w:color w:val="000000"/>
          <w:sz w:val="24"/>
          <w:szCs w:val="24"/>
          <w:bdr w:val="none" w:sz="0" w:space="0" w:color="auto" w:frame="1"/>
        </w:rPr>
        <w:t xml:space="preserve">. </w:t>
      </w:r>
      <w:r w:rsidR="00667E14">
        <w:rPr>
          <w:rFonts w:ascii="Times New Roman" w:eastAsia="Times New Roman" w:hAnsi="Times New Roman" w:cs="Times New Roman"/>
          <w:color w:val="000000"/>
          <w:sz w:val="24"/>
          <w:szCs w:val="24"/>
          <w:bdr w:val="none" w:sz="0" w:space="0" w:color="auto" w:frame="1"/>
        </w:rPr>
        <w:t>It was noted that t</w:t>
      </w:r>
      <w:r w:rsidRPr="00D76B41">
        <w:rPr>
          <w:rFonts w:ascii="Times New Roman" w:eastAsia="Times New Roman" w:hAnsi="Times New Roman" w:cs="Times New Roman"/>
          <w:color w:val="000000"/>
          <w:sz w:val="24"/>
          <w:szCs w:val="24"/>
          <w:bdr w:val="none" w:sz="0" w:space="0" w:color="auto" w:frame="1"/>
        </w:rPr>
        <w:t xml:space="preserve">his </w:t>
      </w:r>
      <w:proofErr w:type="spellStart"/>
      <w:r w:rsidR="009A706F">
        <w:rPr>
          <w:rFonts w:ascii="Times New Roman" w:eastAsia="Times New Roman" w:hAnsi="Times New Roman" w:cs="Times New Roman"/>
          <w:color w:val="000000"/>
          <w:sz w:val="24"/>
          <w:szCs w:val="24"/>
          <w:bdr w:val="none" w:sz="0" w:space="0" w:color="auto" w:frame="1"/>
        </w:rPr>
        <w:t>CoS</w:t>
      </w:r>
      <w:proofErr w:type="spellEnd"/>
      <w:r w:rsidR="009A706F">
        <w:rPr>
          <w:rFonts w:ascii="Times New Roman" w:eastAsia="Times New Roman" w:hAnsi="Times New Roman" w:cs="Times New Roman"/>
          <w:color w:val="000000"/>
          <w:sz w:val="24"/>
          <w:szCs w:val="24"/>
          <w:bdr w:val="none" w:sz="0" w:space="0" w:color="auto" w:frame="1"/>
        </w:rPr>
        <w:t xml:space="preserve"> </w:t>
      </w:r>
      <w:proofErr w:type="spellStart"/>
      <w:r w:rsidR="009A706F">
        <w:rPr>
          <w:rFonts w:ascii="Times New Roman" w:eastAsia="Times New Roman" w:hAnsi="Times New Roman" w:cs="Times New Roman"/>
          <w:color w:val="000000"/>
          <w:sz w:val="24"/>
          <w:szCs w:val="24"/>
          <w:bdr w:val="none" w:sz="0" w:space="0" w:color="auto" w:frame="1"/>
        </w:rPr>
        <w:t>Taxonmy</w:t>
      </w:r>
      <w:proofErr w:type="spellEnd"/>
      <w:r w:rsidR="009A706F">
        <w:rPr>
          <w:rFonts w:ascii="Times New Roman" w:eastAsia="Times New Roman" w:hAnsi="Times New Roman" w:cs="Times New Roman"/>
          <w:color w:val="000000"/>
          <w:sz w:val="24"/>
          <w:szCs w:val="24"/>
          <w:bdr w:val="none" w:sz="0" w:space="0" w:color="auto" w:frame="1"/>
        </w:rPr>
        <w:t xml:space="preserve"> </w:t>
      </w:r>
      <w:r w:rsidRPr="00D76B41">
        <w:rPr>
          <w:rFonts w:ascii="Times New Roman" w:eastAsia="Times New Roman" w:hAnsi="Times New Roman" w:cs="Times New Roman"/>
          <w:color w:val="000000"/>
          <w:sz w:val="24"/>
          <w:szCs w:val="24"/>
          <w:bdr w:val="none" w:sz="0" w:space="0" w:color="auto" w:frame="1"/>
        </w:rPr>
        <w:t xml:space="preserve">project is not to dictate content, but to identify </w:t>
      </w:r>
      <w:r w:rsidR="009A706F">
        <w:rPr>
          <w:rFonts w:ascii="Times New Roman" w:eastAsia="Times New Roman" w:hAnsi="Times New Roman" w:cs="Times New Roman"/>
          <w:color w:val="000000"/>
          <w:sz w:val="24"/>
          <w:szCs w:val="24"/>
          <w:bdr w:val="none" w:sz="0" w:space="0" w:color="auto" w:frame="1"/>
        </w:rPr>
        <w:t xml:space="preserve">that each specialty’s Taxonomy uses the language of the taxonomy to describe levels of education and training opportunity at each stage of training </w:t>
      </w:r>
      <w:r w:rsidRPr="00D76B41">
        <w:rPr>
          <w:rFonts w:ascii="Times New Roman" w:eastAsia="Times New Roman" w:hAnsi="Times New Roman" w:cs="Times New Roman"/>
          <w:color w:val="000000"/>
          <w:sz w:val="24"/>
          <w:szCs w:val="24"/>
          <w:bdr w:val="none" w:sz="0" w:space="0" w:color="auto" w:frame="1"/>
        </w:rPr>
        <w:t>a</w:t>
      </w:r>
      <w:r w:rsidR="009A706F">
        <w:rPr>
          <w:rFonts w:ascii="Times New Roman" w:eastAsia="Times New Roman" w:hAnsi="Times New Roman" w:cs="Times New Roman"/>
          <w:color w:val="000000"/>
          <w:sz w:val="24"/>
          <w:szCs w:val="24"/>
          <w:bdr w:val="none" w:sz="0" w:space="0" w:color="auto" w:frame="1"/>
        </w:rPr>
        <w:t xml:space="preserve">nd that </w:t>
      </w:r>
      <w:proofErr w:type="spellStart"/>
      <w:r w:rsidRPr="00D76B41">
        <w:rPr>
          <w:rFonts w:ascii="Times New Roman" w:eastAsia="Times New Roman" w:hAnsi="Times New Roman" w:cs="Times New Roman"/>
          <w:color w:val="000000"/>
          <w:sz w:val="24"/>
          <w:szCs w:val="24"/>
          <w:bdr w:val="none" w:sz="0" w:space="0" w:color="auto" w:frame="1"/>
        </w:rPr>
        <w:t>CoS</w:t>
      </w:r>
      <w:proofErr w:type="spellEnd"/>
      <w:r w:rsidRPr="00D76B41">
        <w:rPr>
          <w:rFonts w:ascii="Times New Roman" w:eastAsia="Times New Roman" w:hAnsi="Times New Roman" w:cs="Times New Roman"/>
          <w:color w:val="000000"/>
          <w:sz w:val="24"/>
          <w:szCs w:val="24"/>
          <w:bdr w:val="none" w:sz="0" w:space="0" w:color="auto" w:frame="1"/>
        </w:rPr>
        <w:t xml:space="preserve"> </w:t>
      </w:r>
      <w:r w:rsidR="009A706F">
        <w:rPr>
          <w:rFonts w:ascii="Times New Roman" w:eastAsia="Times New Roman" w:hAnsi="Times New Roman" w:cs="Times New Roman"/>
          <w:color w:val="000000"/>
          <w:sz w:val="24"/>
          <w:szCs w:val="24"/>
          <w:bdr w:val="none" w:sz="0" w:space="0" w:color="auto" w:frame="1"/>
        </w:rPr>
        <w:t xml:space="preserve">uses a </w:t>
      </w:r>
      <w:r w:rsidR="009A706F" w:rsidRPr="00D76B41">
        <w:rPr>
          <w:rFonts w:ascii="Times New Roman" w:eastAsia="Times New Roman" w:hAnsi="Times New Roman" w:cs="Times New Roman"/>
          <w:color w:val="000000"/>
          <w:sz w:val="24"/>
          <w:szCs w:val="24"/>
          <w:bdr w:val="none" w:sz="0" w:space="0" w:color="auto" w:frame="1"/>
        </w:rPr>
        <w:t xml:space="preserve">consistent process for </w:t>
      </w:r>
      <w:r w:rsidRPr="00D76B41">
        <w:rPr>
          <w:rFonts w:ascii="Times New Roman" w:eastAsia="Times New Roman" w:hAnsi="Times New Roman" w:cs="Times New Roman"/>
          <w:color w:val="000000"/>
          <w:sz w:val="24"/>
          <w:szCs w:val="24"/>
          <w:bdr w:val="none" w:sz="0" w:space="0" w:color="auto" w:frame="1"/>
        </w:rPr>
        <w:t xml:space="preserve">approval of </w:t>
      </w:r>
      <w:r w:rsidR="004F2480" w:rsidRPr="00D76B41">
        <w:rPr>
          <w:rFonts w:ascii="Times New Roman" w:eastAsia="Times New Roman" w:hAnsi="Times New Roman" w:cs="Times New Roman"/>
          <w:color w:val="000000"/>
          <w:sz w:val="24"/>
          <w:szCs w:val="24"/>
          <w:bdr w:val="none" w:sz="0" w:space="0" w:color="auto" w:frame="1"/>
        </w:rPr>
        <w:t>T</w:t>
      </w:r>
      <w:r w:rsidRPr="00D76B41">
        <w:rPr>
          <w:rFonts w:ascii="Times New Roman" w:eastAsia="Times New Roman" w:hAnsi="Times New Roman" w:cs="Times New Roman"/>
          <w:color w:val="000000"/>
          <w:sz w:val="24"/>
          <w:szCs w:val="24"/>
          <w:bdr w:val="none" w:sz="0" w:space="0" w:color="auto" w:frame="1"/>
        </w:rPr>
        <w:t xml:space="preserve">axonomies. David Cox also suggested that only minor </w:t>
      </w:r>
      <w:r w:rsidR="004F2480" w:rsidRPr="00D76B41">
        <w:rPr>
          <w:rFonts w:ascii="Times New Roman" w:eastAsia="Times New Roman" w:hAnsi="Times New Roman" w:cs="Times New Roman"/>
          <w:color w:val="000000"/>
          <w:sz w:val="24"/>
          <w:szCs w:val="24"/>
          <w:bdr w:val="none" w:sz="0" w:space="0" w:color="auto" w:frame="1"/>
        </w:rPr>
        <w:t xml:space="preserve">changes may be needed </w:t>
      </w:r>
      <w:r w:rsidR="009A706F">
        <w:rPr>
          <w:rFonts w:ascii="Times New Roman" w:eastAsia="Times New Roman" w:hAnsi="Times New Roman" w:cs="Times New Roman"/>
          <w:color w:val="000000"/>
          <w:sz w:val="24"/>
          <w:szCs w:val="24"/>
          <w:bdr w:val="none" w:sz="0" w:space="0" w:color="auto" w:frame="1"/>
        </w:rPr>
        <w:t xml:space="preserve">in a Taxonomy Grid </w:t>
      </w:r>
      <w:r w:rsidR="004F2480" w:rsidRPr="00D76B41">
        <w:rPr>
          <w:rFonts w:ascii="Times New Roman" w:eastAsia="Times New Roman" w:hAnsi="Times New Roman" w:cs="Times New Roman"/>
          <w:color w:val="000000"/>
          <w:sz w:val="24"/>
          <w:szCs w:val="24"/>
          <w:bdr w:val="none" w:sz="0" w:space="0" w:color="auto" w:frame="1"/>
        </w:rPr>
        <w:t>for many Specialty C</w:t>
      </w:r>
      <w:r w:rsidRPr="00D76B41">
        <w:rPr>
          <w:rFonts w:ascii="Times New Roman" w:eastAsia="Times New Roman" w:hAnsi="Times New Roman" w:cs="Times New Roman"/>
          <w:color w:val="000000"/>
          <w:sz w:val="24"/>
          <w:szCs w:val="24"/>
          <w:bdr w:val="none" w:sz="0" w:space="0" w:color="auto" w:frame="1"/>
        </w:rPr>
        <w:t xml:space="preserve">ouncils. </w:t>
      </w:r>
      <w:r w:rsidR="00667E14">
        <w:rPr>
          <w:rFonts w:ascii="Times New Roman" w:eastAsia="Times New Roman" w:hAnsi="Times New Roman" w:cs="Times New Roman"/>
          <w:color w:val="000000"/>
          <w:sz w:val="24"/>
          <w:szCs w:val="24"/>
          <w:bdr w:val="none" w:sz="0" w:space="0" w:color="auto" w:frame="1"/>
        </w:rPr>
        <w:t xml:space="preserve">Rick </w:t>
      </w:r>
      <w:proofErr w:type="spellStart"/>
      <w:r w:rsidR="00667E14">
        <w:rPr>
          <w:rFonts w:ascii="Times New Roman" w:eastAsia="Times New Roman" w:hAnsi="Times New Roman" w:cs="Times New Roman"/>
          <w:color w:val="000000"/>
          <w:sz w:val="24"/>
          <w:szCs w:val="24"/>
          <w:bdr w:val="none" w:sz="0" w:space="0" w:color="auto" w:frame="1"/>
        </w:rPr>
        <w:t>Seime</w:t>
      </w:r>
      <w:proofErr w:type="spellEnd"/>
      <w:r w:rsidR="00667E14">
        <w:rPr>
          <w:rFonts w:ascii="Times New Roman" w:eastAsia="Times New Roman" w:hAnsi="Times New Roman" w:cs="Times New Roman"/>
          <w:color w:val="000000"/>
          <w:sz w:val="24"/>
          <w:szCs w:val="24"/>
          <w:bdr w:val="none" w:sz="0" w:space="0" w:color="auto" w:frame="1"/>
        </w:rPr>
        <w:t xml:space="preserve"> suggested that t</w:t>
      </w:r>
      <w:r w:rsidRPr="00D76B41">
        <w:rPr>
          <w:rFonts w:ascii="Times New Roman" w:eastAsia="Times New Roman" w:hAnsi="Times New Roman" w:cs="Times New Roman"/>
          <w:color w:val="000000"/>
          <w:sz w:val="24"/>
          <w:szCs w:val="24"/>
          <w:bdr w:val="none" w:sz="0" w:space="0" w:color="auto" w:frame="1"/>
        </w:rPr>
        <w:t xml:space="preserve">he content will be different, but the </w:t>
      </w:r>
      <w:r w:rsidR="009A706F">
        <w:rPr>
          <w:rFonts w:ascii="Times New Roman" w:eastAsia="Times New Roman" w:hAnsi="Times New Roman" w:cs="Times New Roman"/>
          <w:color w:val="000000"/>
          <w:sz w:val="24"/>
          <w:szCs w:val="24"/>
          <w:bdr w:val="none" w:sz="0" w:space="0" w:color="auto" w:frame="1"/>
        </w:rPr>
        <w:t xml:space="preserve">Taxonomy </w:t>
      </w:r>
      <w:r w:rsidRPr="00D76B41">
        <w:rPr>
          <w:rFonts w:ascii="Times New Roman" w:eastAsia="Times New Roman" w:hAnsi="Times New Roman" w:cs="Times New Roman"/>
          <w:color w:val="000000"/>
          <w:sz w:val="24"/>
          <w:szCs w:val="24"/>
          <w:bdr w:val="none" w:sz="0" w:space="0" w:color="auto" w:frame="1"/>
        </w:rPr>
        <w:t>g</w:t>
      </w:r>
      <w:r w:rsidR="004F2480" w:rsidRPr="00D76B41">
        <w:rPr>
          <w:rFonts w:ascii="Times New Roman" w:eastAsia="Times New Roman" w:hAnsi="Times New Roman" w:cs="Times New Roman"/>
          <w:color w:val="000000"/>
          <w:sz w:val="24"/>
          <w:szCs w:val="24"/>
          <w:bdr w:val="none" w:sz="0" w:space="0" w:color="auto" w:frame="1"/>
        </w:rPr>
        <w:t xml:space="preserve">rids will be </w:t>
      </w:r>
      <w:r w:rsidR="009A706F">
        <w:rPr>
          <w:rFonts w:ascii="Times New Roman" w:eastAsia="Times New Roman" w:hAnsi="Times New Roman" w:cs="Times New Roman"/>
          <w:color w:val="000000"/>
          <w:sz w:val="24"/>
          <w:szCs w:val="24"/>
          <w:bdr w:val="none" w:sz="0" w:space="0" w:color="auto" w:frame="1"/>
        </w:rPr>
        <w:t xml:space="preserve">in </w:t>
      </w:r>
      <w:r w:rsidR="004F2480" w:rsidRPr="00D76B41">
        <w:rPr>
          <w:rFonts w:ascii="Times New Roman" w:eastAsia="Times New Roman" w:hAnsi="Times New Roman" w:cs="Times New Roman"/>
          <w:color w:val="000000"/>
          <w:sz w:val="24"/>
          <w:szCs w:val="24"/>
          <w:bdr w:val="none" w:sz="0" w:space="0" w:color="auto" w:frame="1"/>
        </w:rPr>
        <w:t>the same</w:t>
      </w:r>
      <w:r w:rsidR="009A706F">
        <w:rPr>
          <w:rFonts w:ascii="Times New Roman" w:eastAsia="Times New Roman" w:hAnsi="Times New Roman" w:cs="Times New Roman"/>
          <w:color w:val="000000"/>
          <w:sz w:val="24"/>
          <w:szCs w:val="24"/>
          <w:bdr w:val="none" w:sz="0" w:space="0" w:color="auto" w:frame="1"/>
        </w:rPr>
        <w:t xml:space="preserve"> format</w:t>
      </w:r>
      <w:r w:rsidR="004F2480" w:rsidRPr="00D76B41">
        <w:rPr>
          <w:rFonts w:ascii="Times New Roman" w:eastAsia="Times New Roman" w:hAnsi="Times New Roman" w:cs="Times New Roman"/>
          <w:color w:val="000000"/>
          <w:sz w:val="24"/>
          <w:szCs w:val="24"/>
          <w:bdr w:val="none" w:sz="0" w:space="0" w:color="auto" w:frame="1"/>
        </w:rPr>
        <w:t xml:space="preserve"> for each Specialty C</w:t>
      </w:r>
      <w:r w:rsidR="00667E14">
        <w:rPr>
          <w:rFonts w:ascii="Times New Roman" w:eastAsia="Times New Roman" w:hAnsi="Times New Roman" w:cs="Times New Roman"/>
          <w:color w:val="000000"/>
          <w:sz w:val="24"/>
          <w:szCs w:val="24"/>
          <w:bdr w:val="none" w:sz="0" w:space="0" w:color="auto" w:frame="1"/>
        </w:rPr>
        <w:t>ouncil on COSPP</w:t>
      </w:r>
      <w:r w:rsidRPr="00D76B41">
        <w:rPr>
          <w:rFonts w:ascii="Times New Roman" w:eastAsia="Times New Roman" w:hAnsi="Times New Roman" w:cs="Times New Roman"/>
          <w:color w:val="000000"/>
          <w:sz w:val="24"/>
          <w:szCs w:val="24"/>
          <w:bdr w:val="none" w:sz="0" w:space="0" w:color="auto" w:frame="1"/>
        </w:rPr>
        <w:t xml:space="preserve"> website.</w:t>
      </w:r>
      <w:r w:rsidR="004F2480" w:rsidRPr="00D76B41">
        <w:rPr>
          <w:rFonts w:ascii="Times New Roman" w:eastAsia="Times New Roman" w:hAnsi="Times New Roman" w:cs="Times New Roman"/>
          <w:color w:val="000000"/>
          <w:sz w:val="24"/>
          <w:szCs w:val="24"/>
          <w:bdr w:val="none" w:sz="0" w:space="0" w:color="auto" w:frame="1"/>
        </w:rPr>
        <w:t xml:space="preserve"> It was </w:t>
      </w:r>
      <w:r w:rsidR="004F2480" w:rsidRPr="00D76B41">
        <w:rPr>
          <w:rFonts w:ascii="Times New Roman" w:eastAsia="Times New Roman" w:hAnsi="Times New Roman" w:cs="Times New Roman"/>
          <w:color w:val="000000"/>
          <w:sz w:val="24"/>
          <w:szCs w:val="24"/>
          <w:bdr w:val="none" w:sz="0" w:space="0" w:color="auto" w:frame="1"/>
        </w:rPr>
        <w:lastRenderedPageBreak/>
        <w:t>suggested that each Specialty Council use the</w:t>
      </w:r>
      <w:r w:rsidR="009A706F">
        <w:rPr>
          <w:rFonts w:ascii="Times New Roman" w:eastAsia="Times New Roman" w:hAnsi="Times New Roman" w:cs="Times New Roman"/>
          <w:color w:val="000000"/>
          <w:sz w:val="24"/>
          <w:szCs w:val="24"/>
          <w:bdr w:val="none" w:sz="0" w:space="0" w:color="auto" w:frame="1"/>
        </w:rPr>
        <w:t xml:space="preserve">ir current Taxonomy </w:t>
      </w:r>
      <w:r w:rsidR="004F2480" w:rsidRPr="00D76B41">
        <w:rPr>
          <w:rFonts w:ascii="Times New Roman" w:eastAsia="Times New Roman" w:hAnsi="Times New Roman" w:cs="Times New Roman"/>
          <w:color w:val="000000"/>
          <w:sz w:val="24"/>
          <w:szCs w:val="24"/>
          <w:bdr w:val="none" w:sz="0" w:space="0" w:color="auto" w:frame="1"/>
        </w:rPr>
        <w:t>template</w:t>
      </w:r>
      <w:r w:rsidR="00667E14">
        <w:rPr>
          <w:rFonts w:ascii="Times New Roman" w:eastAsia="Times New Roman" w:hAnsi="Times New Roman" w:cs="Times New Roman"/>
          <w:color w:val="000000"/>
          <w:sz w:val="24"/>
          <w:szCs w:val="24"/>
          <w:bdr w:val="none" w:sz="0" w:space="0" w:color="auto" w:frame="1"/>
        </w:rPr>
        <w:t xml:space="preserve"> that is already</w:t>
      </w:r>
      <w:r w:rsidR="004F2480" w:rsidRPr="00D76B41">
        <w:rPr>
          <w:rFonts w:ascii="Times New Roman" w:eastAsia="Times New Roman" w:hAnsi="Times New Roman" w:cs="Times New Roman"/>
          <w:color w:val="000000"/>
          <w:sz w:val="24"/>
          <w:szCs w:val="24"/>
          <w:bdr w:val="none" w:sz="0" w:space="0" w:color="auto" w:frame="1"/>
        </w:rPr>
        <w:t xml:space="preserve"> on the COSPP website to start the work of reviewing/revising its Taxonomy. </w:t>
      </w:r>
      <w:r w:rsidR="00667E14">
        <w:rPr>
          <w:rFonts w:ascii="Times New Roman" w:eastAsia="Times New Roman" w:hAnsi="Times New Roman" w:cs="Times New Roman"/>
          <w:color w:val="000000"/>
          <w:sz w:val="24"/>
          <w:szCs w:val="24"/>
          <w:bdr w:val="none" w:sz="0" w:space="0" w:color="auto" w:frame="1"/>
        </w:rPr>
        <w:t>Another question was h</w:t>
      </w:r>
      <w:r w:rsidR="004F2480" w:rsidRPr="00D76B41">
        <w:rPr>
          <w:rFonts w:ascii="Times New Roman" w:eastAsia="Times New Roman" w:hAnsi="Times New Roman" w:cs="Times New Roman"/>
          <w:color w:val="000000"/>
          <w:sz w:val="24"/>
          <w:szCs w:val="24"/>
          <w:bdr w:val="none" w:sz="0" w:space="0" w:color="auto" w:frame="1"/>
        </w:rPr>
        <w:t>ow will this relate to Subspecialties? Toni</w:t>
      </w:r>
      <w:r w:rsidR="00667E14">
        <w:rPr>
          <w:rFonts w:ascii="Times New Roman" w:eastAsia="Times New Roman" w:hAnsi="Times New Roman" w:cs="Times New Roman"/>
          <w:color w:val="000000"/>
          <w:sz w:val="24"/>
          <w:szCs w:val="24"/>
          <w:bdr w:val="none" w:sz="0" w:space="0" w:color="auto" w:frame="1"/>
        </w:rPr>
        <w:t xml:space="preserve"> </w:t>
      </w:r>
      <w:proofErr w:type="spellStart"/>
      <w:r w:rsidR="00667E14">
        <w:rPr>
          <w:rFonts w:ascii="Times New Roman" w:eastAsia="Times New Roman" w:hAnsi="Times New Roman" w:cs="Times New Roman"/>
          <w:color w:val="000000"/>
          <w:sz w:val="24"/>
          <w:szCs w:val="24"/>
          <w:bdr w:val="none" w:sz="0" w:space="0" w:color="auto" w:frame="1"/>
        </w:rPr>
        <w:t>Minitti</w:t>
      </w:r>
      <w:proofErr w:type="spellEnd"/>
      <w:r w:rsidR="004F2480" w:rsidRPr="00D76B41">
        <w:rPr>
          <w:rFonts w:ascii="Times New Roman" w:eastAsia="Times New Roman" w:hAnsi="Times New Roman" w:cs="Times New Roman"/>
          <w:color w:val="000000"/>
          <w:sz w:val="24"/>
          <w:szCs w:val="24"/>
          <w:bdr w:val="none" w:sz="0" w:space="0" w:color="auto" w:frame="1"/>
        </w:rPr>
        <w:t xml:space="preserve"> indicated that Subspecialties for the purpose of the CRSSPP petition would only review Taxonomies at postdoctoral level and beyond. </w:t>
      </w:r>
    </w:p>
    <w:p w14:paraId="4F120DA7" w14:textId="77777777" w:rsidR="00D76B41" w:rsidRPr="00D76B41" w:rsidRDefault="00D76B41" w:rsidP="00D76B41">
      <w:pPr>
        <w:pStyle w:val="ListParagraph"/>
        <w:shd w:val="clear" w:color="auto" w:fill="FFFFFF"/>
        <w:ind w:left="1080"/>
        <w:textAlignment w:val="baseline"/>
        <w:rPr>
          <w:rFonts w:ascii="Times New Roman" w:hAnsi="Times New Roman" w:cs="Times New Roman"/>
          <w:sz w:val="24"/>
          <w:szCs w:val="24"/>
        </w:rPr>
      </w:pPr>
    </w:p>
    <w:p w14:paraId="02A29AEF" w14:textId="77777777" w:rsidR="00D36880" w:rsidRPr="00D76B41" w:rsidRDefault="00CA2FB2" w:rsidP="00E93189">
      <w:pPr>
        <w:pStyle w:val="ListParagraph"/>
        <w:numPr>
          <w:ilvl w:val="0"/>
          <w:numId w:val="10"/>
        </w:numPr>
        <w:shd w:val="clear" w:color="auto" w:fill="FFFFFF"/>
        <w:textAlignment w:val="baseline"/>
        <w:rPr>
          <w:rFonts w:ascii="Times New Roman" w:hAnsi="Times New Roman" w:cs="Times New Roman"/>
          <w:sz w:val="24"/>
          <w:szCs w:val="24"/>
        </w:rPr>
      </w:pPr>
      <w:proofErr w:type="spellStart"/>
      <w:r w:rsidRPr="00D76B41">
        <w:rPr>
          <w:rFonts w:ascii="Times New Roman" w:eastAsia="Times New Roman" w:hAnsi="Times New Roman" w:cs="Times New Roman"/>
          <w:color w:val="000000"/>
          <w:sz w:val="24"/>
          <w:szCs w:val="24"/>
          <w:bdr w:val="none" w:sz="0" w:space="0" w:color="auto" w:frame="1"/>
        </w:rPr>
        <w:t>CoS</w:t>
      </w:r>
      <w:proofErr w:type="spellEnd"/>
      <w:r w:rsidRPr="00D76B41">
        <w:rPr>
          <w:rFonts w:ascii="Times New Roman" w:eastAsia="Times New Roman" w:hAnsi="Times New Roman" w:cs="Times New Roman"/>
          <w:color w:val="000000"/>
          <w:sz w:val="24"/>
          <w:szCs w:val="24"/>
          <w:bdr w:val="none" w:sz="0" w:space="0" w:color="auto" w:frame="1"/>
        </w:rPr>
        <w:t xml:space="preserve"> voted</w:t>
      </w:r>
      <w:r w:rsidR="004F2480" w:rsidRPr="00D76B41">
        <w:rPr>
          <w:rFonts w:ascii="Times New Roman" w:eastAsia="Times New Roman" w:hAnsi="Times New Roman" w:cs="Times New Roman"/>
          <w:color w:val="000000"/>
          <w:sz w:val="24"/>
          <w:szCs w:val="24"/>
          <w:bdr w:val="none" w:sz="0" w:space="0" w:color="auto" w:frame="1"/>
        </w:rPr>
        <w:t xml:space="preserve"> unanimously</w:t>
      </w:r>
      <w:r w:rsidRPr="00D76B41">
        <w:rPr>
          <w:rFonts w:ascii="Times New Roman" w:eastAsia="Times New Roman" w:hAnsi="Times New Roman" w:cs="Times New Roman"/>
          <w:color w:val="000000"/>
          <w:sz w:val="24"/>
          <w:szCs w:val="24"/>
          <w:bdr w:val="none" w:sz="0" w:space="0" w:color="auto" w:frame="1"/>
        </w:rPr>
        <w:t xml:space="preserve"> to approve </w:t>
      </w:r>
      <w:r w:rsidRPr="00D76B41">
        <w:rPr>
          <w:rFonts w:ascii="Times New Roman" w:eastAsia="Times New Roman" w:hAnsi="Times New Roman" w:cs="Times New Roman"/>
          <w:i/>
          <w:color w:val="000000"/>
          <w:sz w:val="24"/>
          <w:szCs w:val="24"/>
          <w:bdr w:val="none" w:sz="0" w:space="0" w:color="auto" w:frame="1"/>
        </w:rPr>
        <w:t>E &amp; T Taxonomy Template Grid</w:t>
      </w:r>
      <w:r w:rsidR="004F2480" w:rsidRPr="00D76B41">
        <w:rPr>
          <w:rFonts w:ascii="Times New Roman" w:eastAsia="Times New Roman" w:hAnsi="Times New Roman" w:cs="Times New Roman"/>
          <w:color w:val="000000"/>
          <w:sz w:val="24"/>
          <w:szCs w:val="24"/>
          <w:bdr w:val="none" w:sz="0" w:space="0" w:color="auto" w:frame="1"/>
        </w:rPr>
        <w:t>;</w:t>
      </w:r>
      <w:r w:rsidRPr="00D76B41">
        <w:rPr>
          <w:rFonts w:ascii="Times New Roman" w:eastAsia="Times New Roman" w:hAnsi="Times New Roman" w:cs="Times New Roman"/>
          <w:color w:val="000000"/>
          <w:sz w:val="24"/>
          <w:szCs w:val="24"/>
          <w:bdr w:val="none" w:sz="0" w:space="0" w:color="auto" w:frame="1"/>
        </w:rPr>
        <w:t xml:space="preserve"> </w:t>
      </w:r>
      <w:proofErr w:type="spellStart"/>
      <w:r w:rsidRPr="00D76B41">
        <w:rPr>
          <w:rFonts w:ascii="Times New Roman" w:eastAsia="Times New Roman" w:hAnsi="Times New Roman" w:cs="Times New Roman"/>
          <w:i/>
          <w:iCs/>
          <w:color w:val="000000"/>
          <w:sz w:val="24"/>
          <w:szCs w:val="24"/>
          <w:bdr w:val="none" w:sz="0" w:space="0" w:color="auto" w:frame="1"/>
        </w:rPr>
        <w:t>CoS</w:t>
      </w:r>
      <w:proofErr w:type="spellEnd"/>
      <w:r w:rsidRPr="00D76B41">
        <w:rPr>
          <w:rFonts w:ascii="Times New Roman" w:eastAsia="Times New Roman" w:hAnsi="Times New Roman" w:cs="Times New Roman"/>
          <w:i/>
          <w:iCs/>
          <w:color w:val="000000"/>
          <w:sz w:val="24"/>
          <w:szCs w:val="24"/>
          <w:bdr w:val="none" w:sz="0" w:space="0" w:color="auto" w:frame="1"/>
        </w:rPr>
        <w:t xml:space="preserve"> Policies and Procedures</w:t>
      </w:r>
      <w:r w:rsidRPr="00D76B41">
        <w:rPr>
          <w:rFonts w:ascii="Times New Roman" w:eastAsia="Times New Roman" w:hAnsi="Times New Roman" w:cs="Times New Roman"/>
          <w:color w:val="000000"/>
          <w:sz w:val="24"/>
          <w:szCs w:val="24"/>
          <w:bdr w:val="none" w:sz="0" w:space="0" w:color="auto" w:frame="1"/>
        </w:rPr>
        <w:t> </w:t>
      </w:r>
      <w:r w:rsidRPr="00D76B41">
        <w:rPr>
          <w:rFonts w:ascii="Times New Roman" w:eastAsia="Times New Roman" w:hAnsi="Times New Roman" w:cs="Times New Roman"/>
          <w:i/>
          <w:iCs/>
          <w:color w:val="000000"/>
          <w:sz w:val="24"/>
          <w:szCs w:val="24"/>
          <w:bdr w:val="none" w:sz="0" w:space="0" w:color="auto" w:frame="1"/>
        </w:rPr>
        <w:t>for E &amp; T Specialty Taxonomy Submissio</w:t>
      </w:r>
      <w:r w:rsidR="004F2480" w:rsidRPr="00D76B41">
        <w:rPr>
          <w:rFonts w:ascii="Times New Roman" w:eastAsia="Times New Roman" w:hAnsi="Times New Roman" w:cs="Times New Roman"/>
          <w:i/>
          <w:iCs/>
          <w:color w:val="000000"/>
          <w:sz w:val="24"/>
          <w:szCs w:val="24"/>
          <w:bdr w:val="none" w:sz="0" w:space="0" w:color="auto" w:frame="1"/>
        </w:rPr>
        <w:t>n, Approval, and Dissemination;</w:t>
      </w:r>
      <w:r w:rsidRPr="00D76B41">
        <w:rPr>
          <w:rFonts w:ascii="Times New Roman" w:eastAsia="Times New Roman" w:hAnsi="Times New Roman" w:cs="Times New Roman"/>
          <w:iCs/>
          <w:color w:val="000000"/>
          <w:sz w:val="24"/>
          <w:szCs w:val="24"/>
          <w:bdr w:val="none" w:sz="0" w:space="0" w:color="auto" w:frame="1"/>
        </w:rPr>
        <w:t xml:space="preserve"> </w:t>
      </w:r>
      <w:proofErr w:type="spellStart"/>
      <w:r w:rsidRPr="00D76B41">
        <w:rPr>
          <w:rFonts w:ascii="Times New Roman" w:eastAsia="Times New Roman" w:hAnsi="Times New Roman" w:cs="Times New Roman"/>
          <w:i/>
          <w:iCs/>
          <w:color w:val="000000"/>
          <w:sz w:val="24"/>
          <w:szCs w:val="24"/>
          <w:bdr w:val="none" w:sz="0" w:space="0" w:color="auto" w:frame="1"/>
        </w:rPr>
        <w:t>CoS</w:t>
      </w:r>
      <w:proofErr w:type="spellEnd"/>
      <w:r w:rsidRPr="00D76B41">
        <w:rPr>
          <w:rFonts w:ascii="Times New Roman" w:eastAsia="Times New Roman" w:hAnsi="Times New Roman" w:cs="Times New Roman"/>
          <w:i/>
          <w:iCs/>
          <w:color w:val="000000"/>
          <w:sz w:val="24"/>
          <w:szCs w:val="24"/>
          <w:bdr w:val="none" w:sz="0" w:space="0" w:color="auto" w:frame="1"/>
        </w:rPr>
        <w:t xml:space="preserve"> Role in Specialty E &amp; T Taxonomy Submission, Approval, and Dissemination Strategic Plan</w:t>
      </w:r>
      <w:r w:rsidR="004F2480" w:rsidRPr="00D76B41">
        <w:rPr>
          <w:rFonts w:ascii="Times New Roman" w:eastAsia="Times New Roman" w:hAnsi="Times New Roman" w:cs="Times New Roman"/>
          <w:i/>
          <w:iCs/>
          <w:color w:val="000000"/>
          <w:sz w:val="24"/>
          <w:szCs w:val="24"/>
          <w:bdr w:val="none" w:sz="0" w:space="0" w:color="auto" w:frame="1"/>
        </w:rPr>
        <w:t xml:space="preserve">; </w:t>
      </w:r>
      <w:r w:rsidR="004F2480" w:rsidRPr="00D76B41">
        <w:rPr>
          <w:rFonts w:ascii="Times New Roman" w:eastAsia="Times New Roman" w:hAnsi="Times New Roman" w:cs="Times New Roman"/>
          <w:iCs/>
          <w:color w:val="000000"/>
          <w:sz w:val="24"/>
          <w:szCs w:val="24"/>
          <w:bdr w:val="none" w:sz="0" w:space="0" w:color="auto" w:frame="1"/>
        </w:rPr>
        <w:t>and</w:t>
      </w:r>
      <w:r w:rsidR="004F2480" w:rsidRPr="00D76B41">
        <w:rPr>
          <w:rFonts w:ascii="Times New Roman" w:eastAsia="Times New Roman" w:hAnsi="Times New Roman" w:cs="Times New Roman"/>
          <w:i/>
          <w:iCs/>
          <w:color w:val="000000"/>
          <w:sz w:val="24"/>
          <w:szCs w:val="24"/>
          <w:bdr w:val="none" w:sz="0" w:space="0" w:color="auto" w:frame="1"/>
        </w:rPr>
        <w:t xml:space="preserve"> </w:t>
      </w:r>
      <w:proofErr w:type="spellStart"/>
      <w:r w:rsidR="004F2480" w:rsidRPr="00D76B41">
        <w:rPr>
          <w:rFonts w:ascii="Times New Roman" w:eastAsia="Times New Roman" w:hAnsi="Times New Roman" w:cs="Times New Roman"/>
          <w:i/>
          <w:iCs/>
          <w:color w:val="000000"/>
          <w:sz w:val="24"/>
          <w:szCs w:val="24"/>
          <w:bdr w:val="none" w:sz="0" w:space="0" w:color="auto" w:frame="1"/>
        </w:rPr>
        <w:t>CoS</w:t>
      </w:r>
      <w:proofErr w:type="spellEnd"/>
      <w:r w:rsidR="004F2480" w:rsidRPr="00D76B41">
        <w:rPr>
          <w:rFonts w:ascii="Times New Roman" w:eastAsia="Times New Roman" w:hAnsi="Times New Roman" w:cs="Times New Roman"/>
          <w:i/>
          <w:iCs/>
          <w:color w:val="000000"/>
          <w:sz w:val="24"/>
          <w:szCs w:val="24"/>
          <w:bdr w:val="none" w:sz="0" w:space="0" w:color="auto" w:frame="1"/>
        </w:rPr>
        <w:t xml:space="preserve"> Guidance for Preparing Specialty Education and Training Taxonomies</w:t>
      </w:r>
      <w:r w:rsidRPr="00D76B41">
        <w:rPr>
          <w:rFonts w:ascii="Times New Roman" w:eastAsia="Times New Roman" w:hAnsi="Times New Roman" w:cs="Times New Roman"/>
          <w:color w:val="000000"/>
          <w:sz w:val="24"/>
          <w:szCs w:val="24"/>
          <w:bdr w:val="none" w:sz="0" w:space="0" w:color="auto" w:frame="1"/>
        </w:rPr>
        <w:t> (</w:t>
      </w:r>
      <w:r w:rsidR="004F2480" w:rsidRPr="00D76B41">
        <w:rPr>
          <w:rFonts w:ascii="Times New Roman" w:eastAsia="Times New Roman" w:hAnsi="Times New Roman" w:cs="Times New Roman"/>
          <w:color w:val="000000"/>
          <w:sz w:val="24"/>
          <w:szCs w:val="24"/>
          <w:bdr w:val="none" w:sz="0" w:space="0" w:color="auto" w:frame="1"/>
        </w:rPr>
        <w:t>s</w:t>
      </w:r>
      <w:r w:rsidRPr="00D76B41">
        <w:rPr>
          <w:rFonts w:ascii="Times New Roman" w:eastAsia="Times New Roman" w:hAnsi="Times New Roman" w:cs="Times New Roman"/>
          <w:color w:val="000000"/>
          <w:sz w:val="24"/>
          <w:szCs w:val="24"/>
          <w:bdr w:val="none" w:sz="0" w:space="0" w:color="auto" w:frame="1"/>
        </w:rPr>
        <w:t xml:space="preserve">ee </w:t>
      </w:r>
      <w:r w:rsidR="000B049F">
        <w:rPr>
          <w:rFonts w:ascii="Times New Roman" w:eastAsia="Times New Roman" w:hAnsi="Times New Roman" w:cs="Times New Roman"/>
          <w:color w:val="000000"/>
          <w:sz w:val="24"/>
          <w:szCs w:val="24"/>
          <w:bdr w:val="none" w:sz="0" w:space="0" w:color="auto" w:frame="1"/>
        </w:rPr>
        <w:t xml:space="preserve">attached </w:t>
      </w:r>
      <w:r w:rsidRPr="00D76B41">
        <w:rPr>
          <w:rFonts w:ascii="Times New Roman" w:eastAsia="Times New Roman" w:hAnsi="Times New Roman" w:cs="Times New Roman"/>
          <w:color w:val="000000"/>
          <w:sz w:val="24"/>
          <w:szCs w:val="24"/>
          <w:bdr w:val="none" w:sz="0" w:space="0" w:color="auto" w:frame="1"/>
        </w:rPr>
        <w:t xml:space="preserve">documents). </w:t>
      </w:r>
    </w:p>
    <w:p w14:paraId="331E7F71" w14:textId="77777777" w:rsidR="00D76B41" w:rsidRPr="00D76B41" w:rsidRDefault="00D76B41" w:rsidP="00D76B41">
      <w:pPr>
        <w:pStyle w:val="ListParagraph"/>
        <w:shd w:val="clear" w:color="auto" w:fill="FFFFFF"/>
        <w:ind w:left="1080"/>
        <w:textAlignment w:val="baseline"/>
        <w:rPr>
          <w:rFonts w:ascii="Times New Roman" w:hAnsi="Times New Roman" w:cs="Times New Roman"/>
          <w:sz w:val="24"/>
          <w:szCs w:val="24"/>
        </w:rPr>
      </w:pPr>
    </w:p>
    <w:p w14:paraId="340BE9DF" w14:textId="77777777" w:rsidR="00D76B41" w:rsidRPr="00D76B41" w:rsidRDefault="00D76B41" w:rsidP="00D76B41">
      <w:pPr>
        <w:pStyle w:val="ListParagraph"/>
        <w:numPr>
          <w:ilvl w:val="0"/>
          <w:numId w:val="10"/>
        </w:numPr>
        <w:shd w:val="clear" w:color="auto" w:fill="FFFFFF"/>
        <w:textAlignment w:val="baseline"/>
        <w:rPr>
          <w:rFonts w:ascii="Times New Roman" w:eastAsia="Times New Roman" w:hAnsi="Times New Roman" w:cs="Times New Roman"/>
          <w:color w:val="323130"/>
          <w:sz w:val="24"/>
          <w:szCs w:val="24"/>
        </w:rPr>
      </w:pPr>
      <w:r>
        <w:rPr>
          <w:rFonts w:ascii="Times New Roman" w:eastAsia="Times New Roman" w:hAnsi="Times New Roman" w:cs="Times New Roman"/>
          <w:color w:val="000000"/>
          <w:sz w:val="24"/>
          <w:szCs w:val="24"/>
          <w:bdr w:val="none" w:sz="0" w:space="0" w:color="auto" w:frame="1"/>
        </w:rPr>
        <w:t xml:space="preserve">Rick </w:t>
      </w:r>
      <w:proofErr w:type="spellStart"/>
      <w:r>
        <w:rPr>
          <w:rFonts w:ascii="Times New Roman" w:eastAsia="Times New Roman" w:hAnsi="Times New Roman" w:cs="Times New Roman"/>
          <w:color w:val="000000"/>
          <w:sz w:val="24"/>
          <w:szCs w:val="24"/>
          <w:bdr w:val="none" w:sz="0" w:space="0" w:color="auto" w:frame="1"/>
        </w:rPr>
        <w:t>Seime</w:t>
      </w:r>
      <w:proofErr w:type="spellEnd"/>
      <w:r>
        <w:rPr>
          <w:rFonts w:ascii="Times New Roman" w:eastAsia="Times New Roman" w:hAnsi="Times New Roman" w:cs="Times New Roman"/>
          <w:color w:val="000000"/>
          <w:sz w:val="24"/>
          <w:szCs w:val="24"/>
          <w:bdr w:val="none" w:sz="0" w:space="0" w:color="auto" w:frame="1"/>
        </w:rPr>
        <w:t xml:space="preserve"> suggested that if there are questions or concerns, please send them to the EC and we will address them. Finally, Victor Molinari stated that it is most important to have Specialty Councils review and use their taxonomies.</w:t>
      </w:r>
    </w:p>
    <w:p w14:paraId="4817D5FF" w14:textId="77777777" w:rsidR="00D76B41" w:rsidRPr="00D76B41" w:rsidRDefault="00D76B41" w:rsidP="00D76B41">
      <w:pPr>
        <w:pStyle w:val="ListParagraph"/>
        <w:shd w:val="clear" w:color="auto" w:fill="FFFFFF"/>
        <w:ind w:left="1080"/>
        <w:textAlignment w:val="baseline"/>
        <w:rPr>
          <w:rFonts w:ascii="Times New Roman" w:eastAsia="Times New Roman" w:hAnsi="Times New Roman" w:cs="Times New Roman"/>
          <w:color w:val="323130"/>
          <w:sz w:val="24"/>
          <w:szCs w:val="24"/>
        </w:rPr>
      </w:pPr>
    </w:p>
    <w:p w14:paraId="55796423" w14:textId="77777777" w:rsidR="00D76B41" w:rsidRPr="00177CEB" w:rsidRDefault="00D76B41" w:rsidP="00D76B41">
      <w:pPr>
        <w:pStyle w:val="ListParagraph"/>
        <w:numPr>
          <w:ilvl w:val="0"/>
          <w:numId w:val="10"/>
        </w:numPr>
        <w:rPr>
          <w:rFonts w:ascii="Times New Roman" w:hAnsi="Times New Roman" w:cs="Times New Roman"/>
          <w:sz w:val="24"/>
          <w:szCs w:val="24"/>
        </w:rPr>
      </w:pPr>
      <w:r w:rsidRPr="00177CEB">
        <w:rPr>
          <w:rFonts w:ascii="Times New Roman" w:hAnsi="Times New Roman" w:cs="Times New Roman"/>
          <w:sz w:val="24"/>
          <w:szCs w:val="24"/>
        </w:rPr>
        <w:t>Guests and liaisons in attendance:</w:t>
      </w:r>
    </w:p>
    <w:p w14:paraId="2D037E03" w14:textId="77777777" w:rsidR="00D76B41" w:rsidRPr="00177CEB" w:rsidRDefault="00D76B41" w:rsidP="00D76B41">
      <w:pPr>
        <w:pStyle w:val="ListParagraph"/>
        <w:numPr>
          <w:ilvl w:val="1"/>
          <w:numId w:val="10"/>
        </w:numPr>
        <w:rPr>
          <w:rFonts w:ascii="Times New Roman" w:hAnsi="Times New Roman" w:cs="Times New Roman"/>
          <w:sz w:val="24"/>
          <w:szCs w:val="24"/>
        </w:rPr>
      </w:pPr>
      <w:r w:rsidRPr="00177CEB">
        <w:rPr>
          <w:rFonts w:ascii="Times New Roman" w:hAnsi="Times New Roman" w:cs="Times New Roman"/>
          <w:sz w:val="24"/>
          <w:szCs w:val="24"/>
        </w:rPr>
        <w:t xml:space="preserve">Present: Toni </w:t>
      </w:r>
      <w:proofErr w:type="spellStart"/>
      <w:r w:rsidRPr="00177CEB">
        <w:rPr>
          <w:rFonts w:ascii="Times New Roman" w:hAnsi="Times New Roman" w:cs="Times New Roman"/>
          <w:sz w:val="24"/>
          <w:szCs w:val="24"/>
        </w:rPr>
        <w:t>Minniti</w:t>
      </w:r>
      <w:proofErr w:type="spellEnd"/>
      <w:r w:rsidRPr="00177CEB">
        <w:rPr>
          <w:rFonts w:ascii="Times New Roman" w:hAnsi="Times New Roman" w:cs="Times New Roman"/>
          <w:sz w:val="24"/>
          <w:szCs w:val="24"/>
        </w:rPr>
        <w:t xml:space="preserve">, APA Education Directorate; David Cox, ABPP; Scott Sperling, APA Committee on Early Career Professionals; Alex Siegel, ASPPB; </w:t>
      </w:r>
      <w:r w:rsidRPr="00177CEB">
        <w:rPr>
          <w:rFonts w:ascii="Times New Roman" w:eastAsia="Times New Roman" w:hAnsi="Times New Roman" w:cs="Times New Roman"/>
          <w:sz w:val="24"/>
          <w:szCs w:val="24"/>
        </w:rPr>
        <w:t xml:space="preserve">Linda Berg Cross, CRSSPP liaison; </w:t>
      </w:r>
      <w:r w:rsidRPr="00177CEB">
        <w:rPr>
          <w:rFonts w:ascii="Times New Roman" w:hAnsi="Times New Roman" w:cs="Times New Roman"/>
          <w:sz w:val="24"/>
          <w:szCs w:val="24"/>
        </w:rPr>
        <w:t xml:space="preserve">Ron </w:t>
      </w:r>
      <w:proofErr w:type="spellStart"/>
      <w:r w:rsidRPr="00177CEB">
        <w:rPr>
          <w:rFonts w:ascii="Times New Roman" w:hAnsi="Times New Roman" w:cs="Times New Roman"/>
          <w:sz w:val="24"/>
          <w:szCs w:val="24"/>
        </w:rPr>
        <w:t>Rozensky</w:t>
      </w:r>
      <w:proofErr w:type="spellEnd"/>
      <w:r w:rsidRPr="00177CEB">
        <w:rPr>
          <w:rFonts w:ascii="Times New Roman" w:hAnsi="Times New Roman" w:cs="Times New Roman"/>
          <w:sz w:val="24"/>
          <w:szCs w:val="24"/>
        </w:rPr>
        <w:t>, guest.</w:t>
      </w:r>
    </w:p>
    <w:p w14:paraId="7A06171F" w14:textId="77777777" w:rsidR="00D76B41" w:rsidRPr="00D76B41" w:rsidRDefault="00D76B41" w:rsidP="00D76B41">
      <w:pPr>
        <w:pStyle w:val="ListParagraph"/>
        <w:numPr>
          <w:ilvl w:val="1"/>
          <w:numId w:val="10"/>
        </w:numPr>
        <w:rPr>
          <w:rFonts w:ascii="Times New Roman" w:hAnsi="Times New Roman" w:cs="Times New Roman"/>
          <w:sz w:val="24"/>
          <w:szCs w:val="24"/>
        </w:rPr>
      </w:pPr>
      <w:r w:rsidRPr="00177CEB">
        <w:rPr>
          <w:rFonts w:ascii="Times New Roman" w:hAnsi="Times New Roman" w:cs="Times New Roman"/>
          <w:sz w:val="24"/>
          <w:szCs w:val="24"/>
        </w:rPr>
        <w:t xml:space="preserve">Absent: </w:t>
      </w:r>
      <w:r w:rsidRPr="00177CEB">
        <w:rPr>
          <w:rFonts w:ascii="Times New Roman" w:eastAsia="Times New Roman" w:hAnsi="Times New Roman" w:cs="Times New Roman"/>
          <w:sz w:val="24"/>
          <w:szCs w:val="24"/>
        </w:rPr>
        <w:t xml:space="preserve">Matt Zimmerman, APPIC liaison. </w:t>
      </w:r>
    </w:p>
    <w:p w14:paraId="56B1FEE4" w14:textId="77777777" w:rsidR="00D76B41" w:rsidRPr="00D76B41" w:rsidRDefault="00D76B41" w:rsidP="00D76B41">
      <w:pPr>
        <w:pStyle w:val="ListParagraph"/>
        <w:ind w:left="1440"/>
        <w:rPr>
          <w:rFonts w:ascii="Times New Roman" w:hAnsi="Times New Roman" w:cs="Times New Roman"/>
          <w:sz w:val="24"/>
          <w:szCs w:val="24"/>
        </w:rPr>
      </w:pPr>
    </w:p>
    <w:p w14:paraId="058C49C6" w14:textId="77777777" w:rsidR="00D76B41" w:rsidRPr="00D76B41" w:rsidRDefault="00D76B41" w:rsidP="00D76B4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Many shared their pride, appreciation, and excitement that </w:t>
      </w:r>
      <w:proofErr w:type="spellStart"/>
      <w:r>
        <w:rPr>
          <w:rFonts w:ascii="Times New Roman" w:hAnsi="Times New Roman" w:cs="Times New Roman"/>
          <w:sz w:val="24"/>
          <w:szCs w:val="24"/>
        </w:rPr>
        <w:t>CoS</w:t>
      </w:r>
      <w:proofErr w:type="spellEnd"/>
      <w:r>
        <w:rPr>
          <w:rFonts w:ascii="Times New Roman" w:hAnsi="Times New Roman" w:cs="Times New Roman"/>
          <w:sz w:val="24"/>
          <w:szCs w:val="24"/>
        </w:rPr>
        <w:t xml:space="preserve"> in conjunction with its partners have gotten the </w:t>
      </w:r>
      <w:r w:rsidRPr="00D76B41">
        <w:rPr>
          <w:rFonts w:ascii="Times New Roman" w:hAnsi="Times New Roman" w:cs="Times New Roman"/>
          <w:i/>
          <w:sz w:val="24"/>
          <w:szCs w:val="24"/>
        </w:rPr>
        <w:t>E&amp;T Taxonomy</w:t>
      </w:r>
      <w:r>
        <w:rPr>
          <w:rFonts w:ascii="Times New Roman" w:hAnsi="Times New Roman" w:cs="Times New Roman"/>
          <w:sz w:val="24"/>
          <w:szCs w:val="24"/>
        </w:rPr>
        <w:t xml:space="preserve"> to this point.</w:t>
      </w:r>
      <w:r w:rsidR="00C922D8">
        <w:rPr>
          <w:rFonts w:ascii="Times New Roman" w:hAnsi="Times New Roman" w:cs="Times New Roman"/>
          <w:sz w:val="24"/>
          <w:szCs w:val="24"/>
        </w:rPr>
        <w:t xml:space="preserve"> </w:t>
      </w:r>
    </w:p>
    <w:p w14:paraId="71F6D558" w14:textId="77777777" w:rsidR="00D36880" w:rsidRPr="00177CEB" w:rsidRDefault="00D36880" w:rsidP="00D36880">
      <w:pPr>
        <w:rPr>
          <w:rFonts w:ascii="Times New Roman" w:hAnsi="Times New Roman" w:cs="Times New Roman"/>
          <w:sz w:val="24"/>
          <w:szCs w:val="24"/>
        </w:rPr>
      </w:pPr>
    </w:p>
    <w:p w14:paraId="25637573" w14:textId="4FC878CB" w:rsidR="00C922D8" w:rsidRDefault="00C922D8" w:rsidP="00177CEB">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EC will get </w:t>
      </w:r>
      <w:proofErr w:type="spellStart"/>
      <w:r w:rsidR="009A706F">
        <w:rPr>
          <w:rFonts w:ascii="Times New Roman" w:hAnsi="Times New Roman" w:cs="Times New Roman"/>
          <w:sz w:val="24"/>
          <w:szCs w:val="24"/>
        </w:rPr>
        <w:t>CoS</w:t>
      </w:r>
      <w:proofErr w:type="spellEnd"/>
      <w:r w:rsidR="009A706F">
        <w:rPr>
          <w:rFonts w:ascii="Times New Roman" w:hAnsi="Times New Roman" w:cs="Times New Roman"/>
          <w:sz w:val="24"/>
          <w:szCs w:val="24"/>
        </w:rPr>
        <w:t xml:space="preserve"> Board of Director’s </w:t>
      </w:r>
      <w:r>
        <w:rPr>
          <w:rFonts w:ascii="Times New Roman" w:hAnsi="Times New Roman" w:cs="Times New Roman"/>
          <w:sz w:val="24"/>
          <w:szCs w:val="24"/>
        </w:rPr>
        <w:t xml:space="preserve">next meeting date to </w:t>
      </w:r>
      <w:proofErr w:type="spellStart"/>
      <w:r>
        <w:rPr>
          <w:rFonts w:ascii="Times New Roman" w:hAnsi="Times New Roman" w:cs="Times New Roman"/>
          <w:sz w:val="24"/>
          <w:szCs w:val="24"/>
        </w:rPr>
        <w:t>CoS</w:t>
      </w:r>
      <w:proofErr w:type="spellEnd"/>
      <w:r>
        <w:rPr>
          <w:rFonts w:ascii="Times New Roman" w:hAnsi="Times New Roman" w:cs="Times New Roman"/>
          <w:sz w:val="24"/>
          <w:szCs w:val="24"/>
        </w:rPr>
        <w:t xml:space="preserve"> within the next week.</w:t>
      </w:r>
    </w:p>
    <w:p w14:paraId="739D8694" w14:textId="77777777" w:rsidR="00C922D8" w:rsidRPr="00C922D8" w:rsidRDefault="00C922D8" w:rsidP="00C922D8">
      <w:pPr>
        <w:pStyle w:val="ListParagraph"/>
        <w:rPr>
          <w:rFonts w:ascii="Times New Roman" w:hAnsi="Times New Roman" w:cs="Times New Roman"/>
          <w:sz w:val="24"/>
          <w:szCs w:val="24"/>
        </w:rPr>
      </w:pPr>
    </w:p>
    <w:p w14:paraId="7D40D8BE" w14:textId="77777777" w:rsidR="00D36880" w:rsidRPr="00177CEB" w:rsidRDefault="00177CEB" w:rsidP="00177CEB">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Meeting was adjourned at 1:</w:t>
      </w:r>
      <w:r w:rsidR="00D76B41">
        <w:rPr>
          <w:rFonts w:ascii="Times New Roman" w:hAnsi="Times New Roman" w:cs="Times New Roman"/>
          <w:sz w:val="24"/>
          <w:szCs w:val="24"/>
        </w:rPr>
        <w:t>31</w:t>
      </w:r>
      <w:r w:rsidR="0064389B" w:rsidRPr="00177CEB">
        <w:rPr>
          <w:rFonts w:ascii="Times New Roman" w:hAnsi="Times New Roman" w:cs="Times New Roman"/>
          <w:sz w:val="24"/>
          <w:szCs w:val="24"/>
        </w:rPr>
        <w:t xml:space="preserve"> pm.</w:t>
      </w:r>
    </w:p>
    <w:p w14:paraId="3BC7F054" w14:textId="77777777" w:rsidR="0064389B" w:rsidRPr="00177CEB" w:rsidRDefault="0064389B" w:rsidP="0064389B">
      <w:pPr>
        <w:pStyle w:val="ListParagraph"/>
        <w:rPr>
          <w:rFonts w:ascii="Times New Roman" w:hAnsi="Times New Roman" w:cs="Times New Roman"/>
          <w:sz w:val="24"/>
          <w:szCs w:val="24"/>
        </w:rPr>
      </w:pPr>
    </w:p>
    <w:p w14:paraId="005B9160" w14:textId="77777777" w:rsidR="0064389B" w:rsidRPr="00177CEB" w:rsidRDefault="0064389B" w:rsidP="0064389B">
      <w:pPr>
        <w:rPr>
          <w:rFonts w:ascii="Times New Roman" w:hAnsi="Times New Roman" w:cs="Times New Roman"/>
          <w:sz w:val="24"/>
          <w:szCs w:val="24"/>
        </w:rPr>
      </w:pPr>
    </w:p>
    <w:p w14:paraId="64C10ED0" w14:textId="716298C0" w:rsidR="009648FE" w:rsidRDefault="00177CEB" w:rsidP="001B3B49">
      <w:pPr>
        <w:rPr>
          <w:rFonts w:ascii="Times New Roman" w:hAnsi="Times New Roman" w:cs="Times New Roman"/>
          <w:sz w:val="24"/>
          <w:szCs w:val="24"/>
        </w:rPr>
      </w:pPr>
      <w:r>
        <w:rPr>
          <w:rFonts w:ascii="Times New Roman" w:hAnsi="Times New Roman" w:cs="Times New Roman"/>
          <w:sz w:val="24"/>
          <w:szCs w:val="24"/>
        </w:rPr>
        <w:t>Respectfully submitted, Julia C.</w:t>
      </w:r>
      <w:r w:rsidR="0064389B" w:rsidRPr="00177CEB">
        <w:rPr>
          <w:rFonts w:ascii="Times New Roman" w:hAnsi="Times New Roman" w:cs="Times New Roman"/>
          <w:sz w:val="24"/>
          <w:szCs w:val="24"/>
        </w:rPr>
        <w:t xml:space="preserve"> Phillips, Se</w:t>
      </w:r>
      <w:r w:rsidR="001B3B49">
        <w:rPr>
          <w:rFonts w:ascii="Times New Roman" w:hAnsi="Times New Roman" w:cs="Times New Roman"/>
          <w:sz w:val="24"/>
          <w:szCs w:val="24"/>
        </w:rPr>
        <w:t>cretary</w:t>
      </w:r>
    </w:p>
    <w:p w14:paraId="6E8ADF4E" w14:textId="758D777E" w:rsidR="00FE76FB" w:rsidRDefault="00FE76FB" w:rsidP="001B3B49">
      <w:pPr>
        <w:rPr>
          <w:rFonts w:ascii="Times New Roman" w:hAnsi="Times New Roman" w:cs="Times New Roman"/>
          <w:sz w:val="24"/>
          <w:szCs w:val="24"/>
        </w:rPr>
      </w:pPr>
    </w:p>
    <w:p w14:paraId="4F2E1901" w14:textId="3D5FC25F" w:rsidR="00FE76FB" w:rsidRPr="00FE76FB" w:rsidRDefault="00FE76FB" w:rsidP="001B3B49">
      <w:pPr>
        <w:rPr>
          <w:rFonts w:ascii="Times New Roman" w:hAnsi="Times New Roman" w:cs="Times New Roman"/>
          <w:i/>
          <w:sz w:val="24"/>
          <w:szCs w:val="24"/>
        </w:rPr>
      </w:pPr>
      <w:r w:rsidRPr="00FE76FB">
        <w:rPr>
          <w:rFonts w:ascii="Times New Roman" w:hAnsi="Times New Roman" w:cs="Times New Roman"/>
          <w:i/>
          <w:sz w:val="24"/>
          <w:szCs w:val="24"/>
        </w:rPr>
        <w:t>Approved by the Council of Specialties on M</w:t>
      </w:r>
      <w:bookmarkStart w:id="0" w:name="_GoBack"/>
      <w:bookmarkEnd w:id="0"/>
      <w:r w:rsidRPr="00FE76FB">
        <w:rPr>
          <w:rFonts w:ascii="Times New Roman" w:hAnsi="Times New Roman" w:cs="Times New Roman"/>
          <w:i/>
          <w:sz w:val="24"/>
          <w:szCs w:val="24"/>
        </w:rPr>
        <w:t>ay 22, 2021</w:t>
      </w:r>
    </w:p>
    <w:sectPr w:rsidR="00FE76FB" w:rsidRPr="00FE76FB" w:rsidSect="000B04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CA9BF" w16cex:dateUtc="2021-02-21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F2731E" w16cid:durableId="23DCA9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0F66D" w14:textId="77777777" w:rsidR="00F17FE3" w:rsidRDefault="00F17FE3" w:rsidP="00082669">
      <w:r>
        <w:separator/>
      </w:r>
    </w:p>
  </w:endnote>
  <w:endnote w:type="continuationSeparator" w:id="0">
    <w:p w14:paraId="466F119B" w14:textId="77777777" w:rsidR="00F17FE3" w:rsidRDefault="00F17FE3" w:rsidP="0008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533E8" w14:textId="77777777" w:rsidR="00082669" w:rsidRDefault="00082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BB61B" w14:textId="77777777" w:rsidR="00082669" w:rsidRDefault="000826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B4167" w14:textId="77777777" w:rsidR="00082669" w:rsidRDefault="00082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3E764" w14:textId="77777777" w:rsidR="00F17FE3" w:rsidRDefault="00F17FE3" w:rsidP="00082669">
      <w:r>
        <w:separator/>
      </w:r>
    </w:p>
  </w:footnote>
  <w:footnote w:type="continuationSeparator" w:id="0">
    <w:p w14:paraId="43D3BFC7" w14:textId="77777777" w:rsidR="00F17FE3" w:rsidRDefault="00F17FE3" w:rsidP="00082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F645A" w14:textId="77777777" w:rsidR="00082669" w:rsidRDefault="000826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165563"/>
      <w:docPartObj>
        <w:docPartGallery w:val="Page Numbers (Top of Page)"/>
        <w:docPartUnique/>
      </w:docPartObj>
    </w:sdtPr>
    <w:sdtEndPr>
      <w:rPr>
        <w:noProof/>
      </w:rPr>
    </w:sdtEndPr>
    <w:sdtContent>
      <w:p w14:paraId="0517D901" w14:textId="303F3701" w:rsidR="00082669" w:rsidRDefault="00082669">
        <w:pPr>
          <w:pStyle w:val="Header"/>
          <w:jc w:val="right"/>
        </w:pPr>
        <w:r>
          <w:fldChar w:fldCharType="begin"/>
        </w:r>
        <w:r>
          <w:instrText xml:space="preserve"> PAGE   \* MERGEFORMAT </w:instrText>
        </w:r>
        <w:r>
          <w:fldChar w:fldCharType="separate"/>
        </w:r>
        <w:r w:rsidR="00FE76FB">
          <w:rPr>
            <w:noProof/>
          </w:rPr>
          <w:t>2</w:t>
        </w:r>
        <w:r>
          <w:rPr>
            <w:noProof/>
          </w:rPr>
          <w:fldChar w:fldCharType="end"/>
        </w:r>
      </w:p>
    </w:sdtContent>
  </w:sdt>
  <w:p w14:paraId="7EECB37B" w14:textId="77777777" w:rsidR="00082669" w:rsidRDefault="000826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854D2" w14:textId="77777777" w:rsidR="00082669" w:rsidRDefault="00082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1A4"/>
    <w:multiLevelType w:val="hybridMultilevel"/>
    <w:tmpl w:val="5832DCCC"/>
    <w:lvl w:ilvl="0" w:tplc="20525384">
      <w:start w:val="1"/>
      <w:numFmt w:val="decimal"/>
      <w:lvlText w:val="%1."/>
      <w:lvlJc w:val="left"/>
      <w:pPr>
        <w:tabs>
          <w:tab w:val="num" w:pos="720"/>
        </w:tabs>
        <w:ind w:left="720" w:hanging="360"/>
      </w:pPr>
    </w:lvl>
    <w:lvl w:ilvl="1" w:tplc="5546ECD4">
      <w:start w:val="1"/>
      <w:numFmt w:val="lowerLetter"/>
      <w:lvlText w:val="%2."/>
      <w:lvlJc w:val="left"/>
      <w:pPr>
        <w:tabs>
          <w:tab w:val="num" w:pos="1440"/>
        </w:tabs>
        <w:ind w:left="1440" w:hanging="360"/>
      </w:pPr>
    </w:lvl>
    <w:lvl w:ilvl="2" w:tplc="232A709A" w:tentative="1">
      <w:start w:val="1"/>
      <w:numFmt w:val="decimal"/>
      <w:lvlText w:val="%3."/>
      <w:lvlJc w:val="left"/>
      <w:pPr>
        <w:tabs>
          <w:tab w:val="num" w:pos="2160"/>
        </w:tabs>
        <w:ind w:left="2160" w:hanging="360"/>
      </w:pPr>
    </w:lvl>
    <w:lvl w:ilvl="3" w:tplc="56AC67C2" w:tentative="1">
      <w:start w:val="1"/>
      <w:numFmt w:val="decimal"/>
      <w:lvlText w:val="%4."/>
      <w:lvlJc w:val="left"/>
      <w:pPr>
        <w:tabs>
          <w:tab w:val="num" w:pos="2880"/>
        </w:tabs>
        <w:ind w:left="2880" w:hanging="360"/>
      </w:pPr>
    </w:lvl>
    <w:lvl w:ilvl="4" w:tplc="18EEDBE8" w:tentative="1">
      <w:start w:val="1"/>
      <w:numFmt w:val="decimal"/>
      <w:lvlText w:val="%5."/>
      <w:lvlJc w:val="left"/>
      <w:pPr>
        <w:tabs>
          <w:tab w:val="num" w:pos="3600"/>
        </w:tabs>
        <w:ind w:left="3600" w:hanging="360"/>
      </w:pPr>
    </w:lvl>
    <w:lvl w:ilvl="5" w:tplc="06DC9288" w:tentative="1">
      <w:start w:val="1"/>
      <w:numFmt w:val="decimal"/>
      <w:lvlText w:val="%6."/>
      <w:lvlJc w:val="left"/>
      <w:pPr>
        <w:tabs>
          <w:tab w:val="num" w:pos="4320"/>
        </w:tabs>
        <w:ind w:left="4320" w:hanging="360"/>
      </w:pPr>
    </w:lvl>
    <w:lvl w:ilvl="6" w:tplc="DEFC0FB2" w:tentative="1">
      <w:start w:val="1"/>
      <w:numFmt w:val="decimal"/>
      <w:lvlText w:val="%7."/>
      <w:lvlJc w:val="left"/>
      <w:pPr>
        <w:tabs>
          <w:tab w:val="num" w:pos="5040"/>
        </w:tabs>
        <w:ind w:left="5040" w:hanging="360"/>
      </w:pPr>
    </w:lvl>
    <w:lvl w:ilvl="7" w:tplc="71648D6E" w:tentative="1">
      <w:start w:val="1"/>
      <w:numFmt w:val="decimal"/>
      <w:lvlText w:val="%8."/>
      <w:lvlJc w:val="left"/>
      <w:pPr>
        <w:tabs>
          <w:tab w:val="num" w:pos="5760"/>
        </w:tabs>
        <w:ind w:left="5760" w:hanging="360"/>
      </w:pPr>
    </w:lvl>
    <w:lvl w:ilvl="8" w:tplc="5D4482C6" w:tentative="1">
      <w:start w:val="1"/>
      <w:numFmt w:val="decimal"/>
      <w:lvlText w:val="%9."/>
      <w:lvlJc w:val="left"/>
      <w:pPr>
        <w:tabs>
          <w:tab w:val="num" w:pos="6480"/>
        </w:tabs>
        <w:ind w:left="6480" w:hanging="360"/>
      </w:pPr>
    </w:lvl>
  </w:abstractNum>
  <w:abstractNum w:abstractNumId="1" w15:restartNumberingAfterBreak="0">
    <w:nsid w:val="0DCA3FF6"/>
    <w:multiLevelType w:val="hybridMultilevel"/>
    <w:tmpl w:val="16D8C9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B845A7B"/>
    <w:multiLevelType w:val="hybridMultilevel"/>
    <w:tmpl w:val="DE2CEA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80616EB"/>
    <w:multiLevelType w:val="hybridMultilevel"/>
    <w:tmpl w:val="DAFA387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CC07797"/>
    <w:multiLevelType w:val="hybridMultilevel"/>
    <w:tmpl w:val="6436D7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10F4A3B"/>
    <w:multiLevelType w:val="hybridMultilevel"/>
    <w:tmpl w:val="0680A0C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1DE4D4C"/>
    <w:multiLevelType w:val="hybridMultilevel"/>
    <w:tmpl w:val="5658C99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8BE4809"/>
    <w:multiLevelType w:val="hybridMultilevel"/>
    <w:tmpl w:val="A0101E38"/>
    <w:lvl w:ilvl="0" w:tplc="0346D1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CB5846"/>
    <w:multiLevelType w:val="hybridMultilevel"/>
    <w:tmpl w:val="7B60A75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65081DC0"/>
    <w:multiLevelType w:val="hybridMultilevel"/>
    <w:tmpl w:val="A0101E38"/>
    <w:lvl w:ilvl="0" w:tplc="0346D1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5"/>
  </w:num>
  <w:num w:numId="5">
    <w:abstractNumId w:val="4"/>
  </w:num>
  <w:num w:numId="6">
    <w:abstractNumId w:val="2"/>
  </w:num>
  <w:num w:numId="7">
    <w:abstractNumId w:val="1"/>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CBF6339-E6F6-4A77-9A23-D74A71EDE4FE}"/>
    <w:docVar w:name="dgnword-eventsink" w:val="247504832"/>
  </w:docVars>
  <w:rsids>
    <w:rsidRoot w:val="00D36880"/>
    <w:rsid w:val="00082669"/>
    <w:rsid w:val="000A233C"/>
    <w:rsid w:val="000B049F"/>
    <w:rsid w:val="000D306B"/>
    <w:rsid w:val="0010609E"/>
    <w:rsid w:val="00122CCE"/>
    <w:rsid w:val="00177CEB"/>
    <w:rsid w:val="001B049D"/>
    <w:rsid w:val="001B3B49"/>
    <w:rsid w:val="00211C3B"/>
    <w:rsid w:val="00232485"/>
    <w:rsid w:val="00270EC4"/>
    <w:rsid w:val="002829B1"/>
    <w:rsid w:val="00297DED"/>
    <w:rsid w:val="00304D11"/>
    <w:rsid w:val="00320A6B"/>
    <w:rsid w:val="00387517"/>
    <w:rsid w:val="00396B9E"/>
    <w:rsid w:val="00442F2C"/>
    <w:rsid w:val="00484930"/>
    <w:rsid w:val="004F2480"/>
    <w:rsid w:val="0058440C"/>
    <w:rsid w:val="00594D9D"/>
    <w:rsid w:val="005E7B68"/>
    <w:rsid w:val="0064389B"/>
    <w:rsid w:val="00667E14"/>
    <w:rsid w:val="00731D25"/>
    <w:rsid w:val="007A394A"/>
    <w:rsid w:val="00863479"/>
    <w:rsid w:val="00896FC6"/>
    <w:rsid w:val="008B2A0A"/>
    <w:rsid w:val="008D1675"/>
    <w:rsid w:val="008F0568"/>
    <w:rsid w:val="00917815"/>
    <w:rsid w:val="009648FE"/>
    <w:rsid w:val="00967231"/>
    <w:rsid w:val="009A706F"/>
    <w:rsid w:val="009B1B12"/>
    <w:rsid w:val="00A03776"/>
    <w:rsid w:val="00A12450"/>
    <w:rsid w:val="00A34D1C"/>
    <w:rsid w:val="00A90C2C"/>
    <w:rsid w:val="00AE0281"/>
    <w:rsid w:val="00B91FAD"/>
    <w:rsid w:val="00BA7E20"/>
    <w:rsid w:val="00BC0CE5"/>
    <w:rsid w:val="00BD35B0"/>
    <w:rsid w:val="00C32DF5"/>
    <w:rsid w:val="00C922D8"/>
    <w:rsid w:val="00C96AD5"/>
    <w:rsid w:val="00CA2FB2"/>
    <w:rsid w:val="00CA75EC"/>
    <w:rsid w:val="00CE5D1D"/>
    <w:rsid w:val="00D05AC0"/>
    <w:rsid w:val="00D31564"/>
    <w:rsid w:val="00D36880"/>
    <w:rsid w:val="00D50915"/>
    <w:rsid w:val="00D76B41"/>
    <w:rsid w:val="00D950A2"/>
    <w:rsid w:val="00DA2AA0"/>
    <w:rsid w:val="00DB1D7B"/>
    <w:rsid w:val="00DE1B83"/>
    <w:rsid w:val="00E5616B"/>
    <w:rsid w:val="00E648A9"/>
    <w:rsid w:val="00EB4E3B"/>
    <w:rsid w:val="00EB699A"/>
    <w:rsid w:val="00EF4144"/>
    <w:rsid w:val="00F17FE3"/>
    <w:rsid w:val="00F437DB"/>
    <w:rsid w:val="00F846C0"/>
    <w:rsid w:val="00FC1572"/>
    <w:rsid w:val="00FE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EF35E"/>
  <w15:chartTrackingRefBased/>
  <w15:docId w15:val="{E85E9514-1D4D-4860-983E-5175CF1B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8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880"/>
    <w:pPr>
      <w:ind w:left="720"/>
      <w:contextualSpacing/>
    </w:pPr>
  </w:style>
  <w:style w:type="paragraph" w:styleId="NormalWeb">
    <w:name w:val="Normal (Web)"/>
    <w:basedOn w:val="Normal"/>
    <w:uiPriority w:val="99"/>
    <w:semiHidden/>
    <w:unhideWhenUsed/>
    <w:rsid w:val="00BC0CE5"/>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2669"/>
    <w:pPr>
      <w:tabs>
        <w:tab w:val="center" w:pos="4680"/>
        <w:tab w:val="right" w:pos="9360"/>
      </w:tabs>
    </w:pPr>
  </w:style>
  <w:style w:type="character" w:customStyle="1" w:styleId="HeaderChar">
    <w:name w:val="Header Char"/>
    <w:basedOn w:val="DefaultParagraphFont"/>
    <w:link w:val="Header"/>
    <w:uiPriority w:val="99"/>
    <w:rsid w:val="00082669"/>
  </w:style>
  <w:style w:type="paragraph" w:styleId="Footer">
    <w:name w:val="footer"/>
    <w:basedOn w:val="Normal"/>
    <w:link w:val="FooterChar"/>
    <w:uiPriority w:val="99"/>
    <w:unhideWhenUsed/>
    <w:rsid w:val="00082669"/>
    <w:pPr>
      <w:tabs>
        <w:tab w:val="center" w:pos="4680"/>
        <w:tab w:val="right" w:pos="9360"/>
      </w:tabs>
    </w:pPr>
  </w:style>
  <w:style w:type="character" w:customStyle="1" w:styleId="FooterChar">
    <w:name w:val="Footer Char"/>
    <w:basedOn w:val="DefaultParagraphFont"/>
    <w:link w:val="Footer"/>
    <w:uiPriority w:val="99"/>
    <w:rsid w:val="00082669"/>
  </w:style>
  <w:style w:type="paragraph" w:styleId="BalloonText">
    <w:name w:val="Balloon Text"/>
    <w:basedOn w:val="Normal"/>
    <w:link w:val="BalloonTextChar"/>
    <w:uiPriority w:val="99"/>
    <w:semiHidden/>
    <w:unhideWhenUsed/>
    <w:rsid w:val="000D306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306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A706F"/>
    <w:rPr>
      <w:sz w:val="16"/>
      <w:szCs w:val="16"/>
    </w:rPr>
  </w:style>
  <w:style w:type="paragraph" w:styleId="CommentText">
    <w:name w:val="annotation text"/>
    <w:basedOn w:val="Normal"/>
    <w:link w:val="CommentTextChar"/>
    <w:uiPriority w:val="99"/>
    <w:semiHidden/>
    <w:unhideWhenUsed/>
    <w:rsid w:val="009A706F"/>
    <w:rPr>
      <w:sz w:val="20"/>
      <w:szCs w:val="20"/>
    </w:rPr>
  </w:style>
  <w:style w:type="character" w:customStyle="1" w:styleId="CommentTextChar">
    <w:name w:val="Comment Text Char"/>
    <w:basedOn w:val="DefaultParagraphFont"/>
    <w:link w:val="CommentText"/>
    <w:uiPriority w:val="99"/>
    <w:semiHidden/>
    <w:rsid w:val="009A706F"/>
    <w:rPr>
      <w:sz w:val="20"/>
      <w:szCs w:val="20"/>
    </w:rPr>
  </w:style>
  <w:style w:type="paragraph" w:styleId="CommentSubject">
    <w:name w:val="annotation subject"/>
    <w:basedOn w:val="CommentText"/>
    <w:next w:val="CommentText"/>
    <w:link w:val="CommentSubjectChar"/>
    <w:uiPriority w:val="99"/>
    <w:semiHidden/>
    <w:unhideWhenUsed/>
    <w:rsid w:val="009A706F"/>
    <w:rPr>
      <w:b/>
      <w:bCs/>
    </w:rPr>
  </w:style>
  <w:style w:type="character" w:customStyle="1" w:styleId="CommentSubjectChar">
    <w:name w:val="Comment Subject Char"/>
    <w:basedOn w:val="CommentTextChar"/>
    <w:link w:val="CommentSubject"/>
    <w:uiPriority w:val="99"/>
    <w:semiHidden/>
    <w:rsid w:val="009A70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126547">
      <w:bodyDiv w:val="1"/>
      <w:marLeft w:val="0"/>
      <w:marRight w:val="0"/>
      <w:marTop w:val="0"/>
      <w:marBottom w:val="0"/>
      <w:divBdr>
        <w:top w:val="none" w:sz="0" w:space="0" w:color="auto"/>
        <w:left w:val="none" w:sz="0" w:space="0" w:color="auto"/>
        <w:bottom w:val="none" w:sz="0" w:space="0" w:color="auto"/>
        <w:right w:val="none" w:sz="0" w:space="0" w:color="auto"/>
      </w:divBdr>
      <w:divsChild>
        <w:div w:id="1730107020">
          <w:marLeft w:val="806"/>
          <w:marRight w:val="0"/>
          <w:marTop w:val="115"/>
          <w:marBottom w:val="0"/>
          <w:divBdr>
            <w:top w:val="none" w:sz="0" w:space="0" w:color="auto"/>
            <w:left w:val="none" w:sz="0" w:space="0" w:color="auto"/>
            <w:bottom w:val="none" w:sz="0" w:space="0" w:color="auto"/>
            <w:right w:val="none" w:sz="0" w:space="0" w:color="auto"/>
          </w:divBdr>
        </w:div>
        <w:div w:id="87704797">
          <w:marLeft w:val="806"/>
          <w:marRight w:val="0"/>
          <w:marTop w:val="115"/>
          <w:marBottom w:val="0"/>
          <w:divBdr>
            <w:top w:val="none" w:sz="0" w:space="0" w:color="auto"/>
            <w:left w:val="none" w:sz="0" w:space="0" w:color="auto"/>
            <w:bottom w:val="none" w:sz="0" w:space="0" w:color="auto"/>
            <w:right w:val="none" w:sz="0" w:space="0" w:color="auto"/>
          </w:divBdr>
        </w:div>
        <w:div w:id="1029837763">
          <w:marLeft w:val="1886"/>
          <w:marRight w:val="0"/>
          <w:marTop w:val="115"/>
          <w:marBottom w:val="0"/>
          <w:divBdr>
            <w:top w:val="none" w:sz="0" w:space="0" w:color="auto"/>
            <w:left w:val="none" w:sz="0" w:space="0" w:color="auto"/>
            <w:bottom w:val="none" w:sz="0" w:space="0" w:color="auto"/>
            <w:right w:val="none" w:sz="0" w:space="0" w:color="auto"/>
          </w:divBdr>
        </w:div>
        <w:div w:id="991638782">
          <w:marLeft w:val="1886"/>
          <w:marRight w:val="0"/>
          <w:marTop w:val="115"/>
          <w:marBottom w:val="0"/>
          <w:divBdr>
            <w:top w:val="none" w:sz="0" w:space="0" w:color="auto"/>
            <w:left w:val="none" w:sz="0" w:space="0" w:color="auto"/>
            <w:bottom w:val="none" w:sz="0" w:space="0" w:color="auto"/>
            <w:right w:val="none" w:sz="0" w:space="0" w:color="auto"/>
          </w:divBdr>
        </w:div>
        <w:div w:id="1351637988">
          <w:marLeft w:val="1886"/>
          <w:marRight w:val="0"/>
          <w:marTop w:val="115"/>
          <w:marBottom w:val="0"/>
          <w:divBdr>
            <w:top w:val="none" w:sz="0" w:space="0" w:color="auto"/>
            <w:left w:val="none" w:sz="0" w:space="0" w:color="auto"/>
            <w:bottom w:val="none" w:sz="0" w:space="0" w:color="auto"/>
            <w:right w:val="none" w:sz="0" w:space="0" w:color="auto"/>
          </w:divBdr>
        </w:div>
        <w:div w:id="340670907">
          <w:marLeft w:val="806"/>
          <w:marRight w:val="0"/>
          <w:marTop w:val="115"/>
          <w:marBottom w:val="0"/>
          <w:divBdr>
            <w:top w:val="none" w:sz="0" w:space="0" w:color="auto"/>
            <w:left w:val="none" w:sz="0" w:space="0" w:color="auto"/>
            <w:bottom w:val="none" w:sz="0" w:space="0" w:color="auto"/>
            <w:right w:val="none" w:sz="0" w:space="0" w:color="auto"/>
          </w:divBdr>
        </w:div>
        <w:div w:id="688600740">
          <w:marLeft w:val="1886"/>
          <w:marRight w:val="0"/>
          <w:marTop w:val="115"/>
          <w:marBottom w:val="0"/>
          <w:divBdr>
            <w:top w:val="none" w:sz="0" w:space="0" w:color="auto"/>
            <w:left w:val="none" w:sz="0" w:space="0" w:color="auto"/>
            <w:bottom w:val="none" w:sz="0" w:space="0" w:color="auto"/>
            <w:right w:val="none" w:sz="0" w:space="0" w:color="auto"/>
          </w:divBdr>
        </w:div>
        <w:div w:id="376316732">
          <w:marLeft w:val="1886"/>
          <w:marRight w:val="0"/>
          <w:marTop w:val="115"/>
          <w:marBottom w:val="0"/>
          <w:divBdr>
            <w:top w:val="none" w:sz="0" w:space="0" w:color="auto"/>
            <w:left w:val="none" w:sz="0" w:space="0" w:color="auto"/>
            <w:bottom w:val="none" w:sz="0" w:space="0" w:color="auto"/>
            <w:right w:val="none" w:sz="0" w:space="0" w:color="auto"/>
          </w:divBdr>
        </w:div>
      </w:divsChild>
    </w:div>
    <w:div w:id="1755007149">
      <w:bodyDiv w:val="1"/>
      <w:marLeft w:val="0"/>
      <w:marRight w:val="0"/>
      <w:marTop w:val="0"/>
      <w:marBottom w:val="0"/>
      <w:divBdr>
        <w:top w:val="none" w:sz="0" w:space="0" w:color="auto"/>
        <w:left w:val="none" w:sz="0" w:space="0" w:color="auto"/>
        <w:bottom w:val="none" w:sz="0" w:space="0" w:color="auto"/>
        <w:right w:val="none" w:sz="0" w:space="0" w:color="auto"/>
      </w:divBdr>
    </w:div>
    <w:div w:id="202716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Cleveland State University</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Phillips</dc:creator>
  <cp:keywords/>
  <dc:description/>
  <cp:lastModifiedBy>Julia C Phillips</cp:lastModifiedBy>
  <cp:revision>3</cp:revision>
  <dcterms:created xsi:type="dcterms:W3CDTF">2021-05-22T18:42:00Z</dcterms:created>
  <dcterms:modified xsi:type="dcterms:W3CDTF">2021-05-26T21:48:00Z</dcterms:modified>
</cp:coreProperties>
</file>